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03FA" w14:textId="12938DC2" w:rsidR="00082A53" w:rsidRDefault="00082A53" w:rsidP="007B2351">
      <w:pPr>
        <w:jc w:val="right"/>
      </w:pPr>
    </w:p>
    <w:p w14:paraId="436B7F90" w14:textId="77777777" w:rsidR="007B2351" w:rsidRDefault="007B2351" w:rsidP="007B2351">
      <w:pPr>
        <w:jc w:val="right"/>
      </w:pPr>
    </w:p>
    <w:sdt>
      <w:sdtPr>
        <w:rPr>
          <w:rFonts w:cstheme="minorHAnsi"/>
          <w:b/>
          <w:sz w:val="36"/>
          <w:szCs w:val="36"/>
        </w:rPr>
        <w:id w:val="-1989547393"/>
        <w:lock w:val="sdtContentLocked"/>
        <w:placeholder>
          <w:docPart w:val="DefaultPlaceholder_-1854013440"/>
        </w:placeholder>
        <w15:appearance w15:val="hidden"/>
      </w:sdtPr>
      <w:sdtEndPr>
        <w:rPr>
          <w:b w:val="0"/>
          <w:sz w:val="24"/>
          <w:szCs w:val="24"/>
        </w:rPr>
      </w:sdtEndPr>
      <w:sdtContent>
        <w:p w14:paraId="65320E5D" w14:textId="0335DEE8" w:rsidR="007B2351" w:rsidRDefault="00B834FE" w:rsidP="007B2351">
          <w:pPr>
            <w:jc w:val="center"/>
            <w:rPr>
              <w:rFonts w:cstheme="minorHAnsi"/>
              <w:b/>
              <w:sz w:val="36"/>
              <w:szCs w:val="32"/>
            </w:rPr>
          </w:pPr>
          <w:r w:rsidRPr="009D04FD">
            <w:rPr>
              <w:rFonts w:cstheme="minorHAnsi"/>
              <w:b/>
              <w:sz w:val="36"/>
              <w:szCs w:val="36"/>
            </w:rPr>
            <w:t>College of Radiographers</w:t>
          </w:r>
          <w:r w:rsidRPr="009D04FD">
            <w:rPr>
              <w:rFonts w:cstheme="minorHAnsi"/>
              <w:b/>
              <w:sz w:val="40"/>
              <w:szCs w:val="36"/>
            </w:rPr>
            <w:t xml:space="preserve"> </w:t>
          </w:r>
          <w:r w:rsidRPr="008A0A8B">
            <w:rPr>
              <w:rFonts w:cstheme="minorHAnsi"/>
              <w:b/>
              <w:sz w:val="36"/>
              <w:szCs w:val="32"/>
            </w:rPr>
            <w:t>Doctoral Fellowship</w:t>
          </w:r>
          <w:r>
            <w:rPr>
              <w:rFonts w:cstheme="minorHAnsi"/>
              <w:b/>
              <w:sz w:val="36"/>
              <w:szCs w:val="32"/>
            </w:rPr>
            <w:t xml:space="preserve"> Grant</w:t>
          </w:r>
        </w:p>
        <w:p w14:paraId="4727D981" w14:textId="092AF8DF" w:rsidR="00B834FE" w:rsidRDefault="00B834FE" w:rsidP="007B2351">
          <w:pPr>
            <w:jc w:val="center"/>
            <w:rPr>
              <w:rFonts w:ascii="Arial" w:hAnsi="Arial" w:cs="Arial"/>
              <w:b/>
              <w:sz w:val="24"/>
              <w:szCs w:val="24"/>
              <w:u w:val="single"/>
            </w:rPr>
          </w:pPr>
          <w:r>
            <w:rPr>
              <w:rFonts w:cstheme="minorHAnsi"/>
              <w:b/>
              <w:sz w:val="36"/>
              <w:szCs w:val="32"/>
            </w:rPr>
            <w:t>Terms and Conditions</w:t>
          </w:r>
        </w:p>
        <w:p w14:paraId="4C5DEDC9" w14:textId="77777777" w:rsidR="007B2351" w:rsidRDefault="007B2351" w:rsidP="007B2351">
          <w:pPr>
            <w:rPr>
              <w:rFonts w:ascii="Arial" w:hAnsi="Arial" w:cs="Arial"/>
              <w:sz w:val="24"/>
              <w:szCs w:val="24"/>
            </w:rPr>
          </w:pPr>
        </w:p>
        <w:p w14:paraId="4A78165B" w14:textId="15289DF8" w:rsidR="007B2351" w:rsidRPr="007F53DC" w:rsidRDefault="007B2351" w:rsidP="007B2351">
          <w:pPr>
            <w:rPr>
              <w:rFonts w:cstheme="minorHAnsi"/>
              <w:sz w:val="24"/>
              <w:szCs w:val="24"/>
            </w:rPr>
          </w:pPr>
          <w:r w:rsidRPr="007F53DC">
            <w:rPr>
              <w:rFonts w:cstheme="minorHAnsi"/>
              <w:sz w:val="24"/>
              <w:szCs w:val="24"/>
            </w:rPr>
            <w:t xml:space="preserve">The College of Radiographers </w:t>
          </w:r>
          <w:r w:rsidR="00037487">
            <w:rPr>
              <w:rFonts w:cstheme="minorHAnsi"/>
              <w:sz w:val="24"/>
              <w:szCs w:val="24"/>
            </w:rPr>
            <w:t xml:space="preserve">(CoR) </w:t>
          </w:r>
          <w:r w:rsidRPr="007F53DC">
            <w:rPr>
              <w:rFonts w:cstheme="minorHAnsi"/>
              <w:sz w:val="24"/>
              <w:szCs w:val="24"/>
            </w:rPr>
            <w:t>provides charitable</w:t>
          </w:r>
          <w:r w:rsidR="00E66C02" w:rsidRPr="007F53DC">
            <w:rPr>
              <w:rFonts w:cstheme="minorHAnsi"/>
              <w:sz w:val="24"/>
              <w:szCs w:val="24"/>
            </w:rPr>
            <w:t xml:space="preserve"> grants </w:t>
          </w:r>
          <w:r w:rsidR="00CA7992" w:rsidRPr="007F53DC">
            <w:rPr>
              <w:rFonts w:cstheme="minorHAnsi"/>
              <w:sz w:val="24"/>
              <w:szCs w:val="24"/>
            </w:rPr>
            <w:t xml:space="preserve">for research to members of </w:t>
          </w:r>
          <w:r w:rsidR="009D04FD">
            <w:rPr>
              <w:rFonts w:cstheme="minorHAnsi"/>
              <w:sz w:val="24"/>
              <w:szCs w:val="24"/>
            </w:rPr>
            <w:t>t</w:t>
          </w:r>
          <w:r w:rsidR="00CA7992" w:rsidRPr="007F53DC">
            <w:rPr>
              <w:rFonts w:cstheme="minorHAnsi"/>
              <w:sz w:val="24"/>
              <w:szCs w:val="24"/>
            </w:rPr>
            <w:t>he Society of Radiographers</w:t>
          </w:r>
          <w:r w:rsidR="000A1456" w:rsidRPr="007F53DC">
            <w:rPr>
              <w:rFonts w:cstheme="minorHAnsi"/>
              <w:sz w:val="24"/>
              <w:szCs w:val="24"/>
            </w:rPr>
            <w:t>, but</w:t>
          </w:r>
          <w:r w:rsidR="008B1518" w:rsidRPr="007F53DC">
            <w:rPr>
              <w:rFonts w:cstheme="minorHAnsi"/>
              <w:sz w:val="24"/>
              <w:szCs w:val="24"/>
            </w:rPr>
            <w:t xml:space="preserve"> does</w:t>
          </w:r>
          <w:r w:rsidRPr="007F53DC">
            <w:rPr>
              <w:rFonts w:cstheme="minorHAnsi"/>
              <w:sz w:val="24"/>
              <w:szCs w:val="24"/>
            </w:rPr>
            <w:t xml:space="preserve"> not cover </w:t>
          </w:r>
          <w:r w:rsidR="008B1518" w:rsidRPr="007F53DC">
            <w:rPr>
              <w:rFonts w:cstheme="minorHAnsi"/>
              <w:sz w:val="24"/>
              <w:szCs w:val="24"/>
            </w:rPr>
            <w:t>the full economic</w:t>
          </w:r>
          <w:r w:rsidRPr="007F53DC">
            <w:rPr>
              <w:rFonts w:cstheme="minorHAnsi"/>
              <w:sz w:val="24"/>
              <w:szCs w:val="24"/>
            </w:rPr>
            <w:t xml:space="preserve"> </w:t>
          </w:r>
          <w:r w:rsidR="008B1518" w:rsidRPr="007F53DC">
            <w:rPr>
              <w:rFonts w:cstheme="minorHAnsi"/>
              <w:sz w:val="24"/>
              <w:szCs w:val="24"/>
            </w:rPr>
            <w:t>costs of any</w:t>
          </w:r>
          <w:r w:rsidRPr="007F53DC">
            <w:rPr>
              <w:rFonts w:cstheme="minorHAnsi"/>
              <w:sz w:val="24"/>
              <w:szCs w:val="24"/>
            </w:rPr>
            <w:t xml:space="preserve"> research or </w:t>
          </w:r>
          <w:r w:rsidR="00D368B5" w:rsidRPr="007F53DC">
            <w:rPr>
              <w:rFonts w:cstheme="minorHAnsi"/>
              <w:sz w:val="24"/>
              <w:szCs w:val="24"/>
            </w:rPr>
            <w:t>project</w:t>
          </w:r>
          <w:r w:rsidRPr="007F53DC">
            <w:rPr>
              <w:rFonts w:cstheme="minorHAnsi"/>
              <w:sz w:val="24"/>
              <w:szCs w:val="24"/>
            </w:rPr>
            <w:t xml:space="preserve"> </w:t>
          </w:r>
          <w:r w:rsidR="008B1518" w:rsidRPr="007F53DC">
            <w:rPr>
              <w:rFonts w:cstheme="minorHAnsi"/>
              <w:sz w:val="24"/>
              <w:szCs w:val="24"/>
            </w:rPr>
            <w:t>conducted</w:t>
          </w:r>
          <w:r w:rsidRPr="007F53DC">
            <w:rPr>
              <w:rFonts w:cstheme="minorHAnsi"/>
              <w:sz w:val="24"/>
              <w:szCs w:val="24"/>
            </w:rPr>
            <w:t xml:space="preserve"> outside of the award.</w:t>
          </w:r>
        </w:p>
        <w:p w14:paraId="7BFE6ED5" w14:textId="77777777" w:rsidR="007B2351" w:rsidRPr="007F53DC" w:rsidRDefault="007B2351" w:rsidP="007B2351">
          <w:pPr>
            <w:rPr>
              <w:rFonts w:cstheme="minorHAnsi"/>
              <w:sz w:val="24"/>
              <w:szCs w:val="24"/>
            </w:rPr>
          </w:pPr>
        </w:p>
        <w:p w14:paraId="6AEED00C" w14:textId="2E21C038" w:rsidR="00CC3D04" w:rsidRPr="007F53DC" w:rsidRDefault="00CC3D04" w:rsidP="00CC3D04">
          <w:pPr>
            <w:rPr>
              <w:rFonts w:cstheme="minorHAnsi"/>
              <w:sz w:val="24"/>
              <w:szCs w:val="24"/>
            </w:rPr>
          </w:pPr>
          <w:r w:rsidRPr="007F53DC">
            <w:rPr>
              <w:rFonts w:cstheme="minorHAnsi"/>
              <w:sz w:val="24"/>
              <w:szCs w:val="24"/>
            </w:rPr>
            <w:t xml:space="preserve">The CoR will use the information supplied by you for purposes associated with education such as the administration of events, research, promotion and fundraising, processing award applications and maintaining education records. For detailed information about how we use your information please see </w:t>
          </w:r>
          <w:hyperlink r:id="rId8" w:history="1">
            <w:r w:rsidRPr="007F53DC">
              <w:rPr>
                <w:rStyle w:val="Hyperlink"/>
                <w:rFonts w:cstheme="minorHAnsi"/>
                <w:sz w:val="24"/>
                <w:szCs w:val="24"/>
              </w:rPr>
              <w:t>http://www.so</w:t>
            </w:r>
            <w:r w:rsidRPr="007F53DC">
              <w:rPr>
                <w:rStyle w:val="Hyperlink"/>
                <w:rFonts w:cstheme="minorHAnsi"/>
                <w:sz w:val="24"/>
                <w:szCs w:val="24"/>
              </w:rPr>
              <w:t>r</w:t>
            </w:r>
            <w:r w:rsidRPr="007F53DC">
              <w:rPr>
                <w:rStyle w:val="Hyperlink"/>
                <w:rFonts w:cstheme="minorHAnsi"/>
                <w:sz w:val="24"/>
                <w:szCs w:val="24"/>
              </w:rPr>
              <w:t>.org/privacy-statement</w:t>
            </w:r>
          </w:hyperlink>
          <w:r w:rsidRPr="007F53DC">
            <w:rPr>
              <w:rFonts w:cstheme="minorHAnsi"/>
              <w:sz w:val="24"/>
              <w:szCs w:val="24"/>
            </w:rPr>
            <w:t>.</w:t>
          </w:r>
        </w:p>
        <w:p w14:paraId="66B04123" w14:textId="77777777" w:rsidR="00CC3D04" w:rsidRPr="007F53DC" w:rsidRDefault="00CC3D04" w:rsidP="007B2351">
          <w:pPr>
            <w:rPr>
              <w:rFonts w:cstheme="minorHAnsi"/>
              <w:sz w:val="24"/>
              <w:szCs w:val="24"/>
            </w:rPr>
          </w:pPr>
        </w:p>
        <w:p w14:paraId="12BFC165" w14:textId="2E14ADC0" w:rsidR="00D368B5" w:rsidRPr="007F53DC" w:rsidRDefault="008B1518" w:rsidP="007B2351">
          <w:pPr>
            <w:rPr>
              <w:rFonts w:cstheme="minorHAnsi"/>
              <w:sz w:val="24"/>
              <w:szCs w:val="24"/>
            </w:rPr>
          </w:pPr>
          <w:r w:rsidRPr="007F53DC">
            <w:rPr>
              <w:rFonts w:cstheme="minorHAnsi"/>
              <w:sz w:val="24"/>
              <w:szCs w:val="24"/>
            </w:rPr>
            <w:t xml:space="preserve">It is necessary for us to store and process information sent by applicants and </w:t>
          </w:r>
          <w:r w:rsidR="00D368B5" w:rsidRPr="007F53DC">
            <w:rPr>
              <w:rFonts w:cstheme="minorHAnsi"/>
              <w:sz w:val="24"/>
              <w:szCs w:val="24"/>
            </w:rPr>
            <w:t>referees</w:t>
          </w:r>
          <w:r w:rsidRPr="007F53DC">
            <w:rPr>
              <w:rFonts w:cstheme="minorHAnsi"/>
              <w:sz w:val="24"/>
              <w:szCs w:val="24"/>
            </w:rPr>
            <w:t xml:space="preserve">, so that </w:t>
          </w:r>
          <w:r w:rsidR="00D368B5" w:rsidRPr="007F53DC">
            <w:rPr>
              <w:rFonts w:cstheme="minorHAnsi"/>
              <w:sz w:val="24"/>
              <w:szCs w:val="24"/>
            </w:rPr>
            <w:t>panels can assess and review an application. Data is held securely and handl</w:t>
          </w:r>
          <w:r w:rsidR="00E66C02" w:rsidRPr="007F53DC">
            <w:rPr>
              <w:rFonts w:cstheme="minorHAnsi"/>
              <w:sz w:val="24"/>
              <w:szCs w:val="24"/>
            </w:rPr>
            <w:t xml:space="preserve">ed confidentially. Lists of grant </w:t>
          </w:r>
          <w:r w:rsidR="00D368B5" w:rsidRPr="007F53DC">
            <w:rPr>
              <w:rFonts w:cstheme="minorHAnsi"/>
              <w:sz w:val="24"/>
              <w:szCs w:val="24"/>
            </w:rPr>
            <w:t xml:space="preserve">holders will be </w:t>
          </w:r>
          <w:r w:rsidR="00313E2F" w:rsidRPr="007F53DC">
            <w:rPr>
              <w:rFonts w:cstheme="minorHAnsi"/>
              <w:sz w:val="24"/>
              <w:szCs w:val="24"/>
            </w:rPr>
            <w:t>publicly</w:t>
          </w:r>
          <w:r w:rsidR="00D368B5" w:rsidRPr="007F53DC">
            <w:rPr>
              <w:rFonts w:cstheme="minorHAnsi"/>
              <w:sz w:val="24"/>
              <w:szCs w:val="24"/>
            </w:rPr>
            <w:t xml:space="preserve"> available.</w:t>
          </w:r>
        </w:p>
        <w:p w14:paraId="616B05D3" w14:textId="77777777" w:rsidR="00D368B5" w:rsidRPr="007F53DC" w:rsidRDefault="00D368B5" w:rsidP="007B2351">
          <w:pPr>
            <w:rPr>
              <w:rFonts w:cstheme="minorHAnsi"/>
              <w:sz w:val="24"/>
              <w:szCs w:val="24"/>
            </w:rPr>
          </w:pPr>
        </w:p>
        <w:p w14:paraId="61CB4A17" w14:textId="3903E4C6" w:rsidR="00D368B5" w:rsidRPr="007F53DC" w:rsidRDefault="00D368B5" w:rsidP="007B2351">
          <w:pPr>
            <w:rPr>
              <w:rFonts w:cstheme="minorHAnsi"/>
              <w:sz w:val="24"/>
              <w:szCs w:val="24"/>
            </w:rPr>
          </w:pPr>
          <w:r w:rsidRPr="007F53DC">
            <w:rPr>
              <w:rFonts w:cstheme="minorHAnsi"/>
              <w:sz w:val="24"/>
              <w:szCs w:val="24"/>
            </w:rPr>
            <w:t>Applicants are deemed to have given consent to the CoR to process data related to their application by returning a completed application form.</w:t>
          </w:r>
        </w:p>
        <w:p w14:paraId="4EE63769" w14:textId="77777777" w:rsidR="00D368B5" w:rsidRPr="007F53DC" w:rsidRDefault="00D368B5" w:rsidP="007B2351">
          <w:pPr>
            <w:rPr>
              <w:rFonts w:cstheme="minorHAnsi"/>
              <w:sz w:val="24"/>
              <w:szCs w:val="24"/>
            </w:rPr>
          </w:pPr>
        </w:p>
        <w:p w14:paraId="70E895ED" w14:textId="094442B5" w:rsidR="00D368B5" w:rsidRPr="00B27BE2" w:rsidRDefault="0082085F" w:rsidP="00B27BE2">
          <w:pPr>
            <w:pStyle w:val="ListParagraph"/>
            <w:numPr>
              <w:ilvl w:val="0"/>
              <w:numId w:val="23"/>
            </w:numPr>
            <w:rPr>
              <w:rFonts w:cstheme="minorHAnsi"/>
              <w:b/>
              <w:sz w:val="24"/>
              <w:szCs w:val="24"/>
              <w:u w:val="single"/>
            </w:rPr>
          </w:pPr>
          <w:r w:rsidRPr="00B27BE2">
            <w:rPr>
              <w:rFonts w:cstheme="minorHAnsi"/>
              <w:b/>
              <w:sz w:val="24"/>
              <w:szCs w:val="24"/>
              <w:u w:val="single"/>
            </w:rPr>
            <w:t xml:space="preserve">Conditions of </w:t>
          </w:r>
          <w:r w:rsidR="003A23FB" w:rsidRPr="00B27BE2">
            <w:rPr>
              <w:rFonts w:cstheme="minorHAnsi"/>
              <w:b/>
              <w:sz w:val="24"/>
              <w:szCs w:val="24"/>
              <w:u w:val="single"/>
            </w:rPr>
            <w:t xml:space="preserve">the </w:t>
          </w:r>
          <w:r w:rsidRPr="00B27BE2">
            <w:rPr>
              <w:rFonts w:cstheme="minorHAnsi"/>
              <w:b/>
              <w:sz w:val="24"/>
              <w:szCs w:val="24"/>
              <w:u w:val="single"/>
            </w:rPr>
            <w:t>a</w:t>
          </w:r>
          <w:r w:rsidR="00D368B5" w:rsidRPr="00B27BE2">
            <w:rPr>
              <w:rFonts w:cstheme="minorHAnsi"/>
              <w:b/>
              <w:sz w:val="24"/>
              <w:szCs w:val="24"/>
              <w:u w:val="single"/>
            </w:rPr>
            <w:t>ward</w:t>
          </w:r>
        </w:p>
        <w:p w14:paraId="25CC9CAF" w14:textId="77777777" w:rsidR="00D368B5" w:rsidRPr="007F53DC" w:rsidRDefault="00D368B5" w:rsidP="00BC7994">
          <w:pPr>
            <w:jc w:val="left"/>
            <w:rPr>
              <w:rFonts w:cstheme="minorHAnsi"/>
              <w:sz w:val="24"/>
              <w:szCs w:val="24"/>
            </w:rPr>
          </w:pPr>
        </w:p>
        <w:p w14:paraId="655D9DE7" w14:textId="693B3E13" w:rsidR="0090050A" w:rsidRPr="00BC7994" w:rsidRDefault="00E66C02" w:rsidP="00A90F69">
          <w:pPr>
            <w:pStyle w:val="ListParagraph"/>
            <w:numPr>
              <w:ilvl w:val="1"/>
              <w:numId w:val="9"/>
            </w:numPr>
            <w:ind w:left="714" w:hanging="357"/>
            <w:jc w:val="left"/>
            <w:rPr>
              <w:rFonts w:cstheme="minorHAnsi"/>
              <w:sz w:val="24"/>
              <w:szCs w:val="24"/>
            </w:rPr>
          </w:pPr>
          <w:r w:rsidRPr="00BC7994">
            <w:rPr>
              <w:rFonts w:cstheme="minorHAnsi"/>
              <w:sz w:val="24"/>
              <w:szCs w:val="24"/>
            </w:rPr>
            <w:t>Any grant must</w:t>
          </w:r>
          <w:r w:rsidR="005137C2" w:rsidRPr="00BC7994">
            <w:rPr>
              <w:rFonts w:cstheme="minorHAnsi"/>
              <w:sz w:val="24"/>
              <w:szCs w:val="24"/>
            </w:rPr>
            <w:t xml:space="preserve"> be used solely for the </w:t>
          </w:r>
          <w:r w:rsidR="0090050A" w:rsidRPr="00BC7994">
            <w:rPr>
              <w:rFonts w:cstheme="minorHAnsi"/>
              <w:sz w:val="24"/>
              <w:szCs w:val="24"/>
            </w:rPr>
            <w:t>purposes</w:t>
          </w:r>
          <w:r w:rsidR="005137C2" w:rsidRPr="00BC7994">
            <w:rPr>
              <w:rFonts w:cstheme="minorHAnsi"/>
              <w:sz w:val="24"/>
              <w:szCs w:val="24"/>
            </w:rPr>
            <w:t xml:space="preserve"> set out in the </w:t>
          </w:r>
          <w:r w:rsidR="0090050A" w:rsidRPr="00BC7994">
            <w:rPr>
              <w:rFonts w:cstheme="minorHAnsi"/>
              <w:sz w:val="24"/>
              <w:szCs w:val="24"/>
            </w:rPr>
            <w:t>application</w:t>
          </w:r>
          <w:r w:rsidR="005137C2" w:rsidRPr="00BC7994">
            <w:rPr>
              <w:rFonts w:cstheme="minorHAnsi"/>
              <w:sz w:val="24"/>
              <w:szCs w:val="24"/>
            </w:rPr>
            <w:t xml:space="preserve"> </w:t>
          </w:r>
          <w:r w:rsidR="0090050A" w:rsidRPr="00BC7994">
            <w:rPr>
              <w:rFonts w:cstheme="minorHAnsi"/>
              <w:sz w:val="24"/>
              <w:szCs w:val="24"/>
            </w:rPr>
            <w:t xml:space="preserve">and </w:t>
          </w:r>
          <w:r w:rsidR="005137C2" w:rsidRPr="00BC7994">
            <w:rPr>
              <w:rFonts w:cstheme="minorHAnsi"/>
              <w:sz w:val="24"/>
              <w:szCs w:val="24"/>
            </w:rPr>
            <w:t xml:space="preserve">as </w:t>
          </w:r>
          <w:r w:rsidR="0090050A" w:rsidRPr="00BC7994">
            <w:rPr>
              <w:rFonts w:cstheme="minorHAnsi"/>
              <w:sz w:val="24"/>
              <w:szCs w:val="24"/>
            </w:rPr>
            <w:t>approved by the assessment panel.</w:t>
          </w:r>
        </w:p>
        <w:p w14:paraId="62FFDDC7" w14:textId="77777777" w:rsidR="00BC7994" w:rsidRPr="007F53DC" w:rsidRDefault="00BC7994" w:rsidP="00A90F69">
          <w:pPr>
            <w:ind w:left="714" w:hanging="357"/>
            <w:jc w:val="left"/>
            <w:rPr>
              <w:rFonts w:cstheme="minorHAnsi"/>
              <w:sz w:val="24"/>
              <w:szCs w:val="24"/>
            </w:rPr>
          </w:pPr>
        </w:p>
        <w:p w14:paraId="537F96C9" w14:textId="77777777" w:rsidR="0090050A" w:rsidRPr="00BC7994" w:rsidRDefault="00E66C02" w:rsidP="00A90F69">
          <w:pPr>
            <w:pStyle w:val="ListParagraph"/>
            <w:numPr>
              <w:ilvl w:val="1"/>
              <w:numId w:val="9"/>
            </w:numPr>
            <w:ind w:left="714" w:hanging="357"/>
            <w:jc w:val="left"/>
            <w:rPr>
              <w:rFonts w:cstheme="minorHAnsi"/>
              <w:sz w:val="24"/>
              <w:szCs w:val="24"/>
            </w:rPr>
          </w:pPr>
          <w:r w:rsidRPr="00BC7994">
            <w:rPr>
              <w:rFonts w:cstheme="minorHAnsi"/>
              <w:sz w:val="24"/>
              <w:szCs w:val="24"/>
            </w:rPr>
            <w:t>The grant holder i</w:t>
          </w:r>
          <w:r w:rsidR="0090050A" w:rsidRPr="00BC7994">
            <w:rPr>
              <w:rFonts w:cstheme="minorHAnsi"/>
              <w:sz w:val="24"/>
              <w:szCs w:val="24"/>
            </w:rPr>
            <w:t>s responsible for the conduct of the research or work.</w:t>
          </w:r>
        </w:p>
        <w:p w14:paraId="60C87E20" w14:textId="77777777" w:rsidR="0090050A" w:rsidRPr="007F53DC" w:rsidRDefault="0090050A" w:rsidP="00A90F69">
          <w:pPr>
            <w:ind w:left="714" w:hanging="357"/>
            <w:jc w:val="left"/>
            <w:rPr>
              <w:rFonts w:cstheme="minorHAnsi"/>
              <w:sz w:val="24"/>
              <w:szCs w:val="24"/>
            </w:rPr>
          </w:pPr>
        </w:p>
        <w:p w14:paraId="069B7B0E" w14:textId="77777777" w:rsidR="0090050A" w:rsidRPr="00BC7994" w:rsidRDefault="00E66C02" w:rsidP="00A90F69">
          <w:pPr>
            <w:pStyle w:val="ListParagraph"/>
            <w:numPr>
              <w:ilvl w:val="1"/>
              <w:numId w:val="9"/>
            </w:numPr>
            <w:ind w:left="714" w:hanging="357"/>
            <w:jc w:val="left"/>
            <w:rPr>
              <w:rFonts w:cstheme="minorHAnsi"/>
              <w:sz w:val="24"/>
              <w:szCs w:val="24"/>
            </w:rPr>
          </w:pPr>
          <w:r w:rsidRPr="00BC7994">
            <w:rPr>
              <w:rFonts w:cstheme="minorHAnsi"/>
              <w:sz w:val="24"/>
              <w:szCs w:val="24"/>
            </w:rPr>
            <w:t xml:space="preserve">The grant holder </w:t>
          </w:r>
          <w:r w:rsidR="0090050A" w:rsidRPr="00BC7994">
            <w:rPr>
              <w:rFonts w:cstheme="minorHAnsi"/>
              <w:sz w:val="24"/>
              <w:szCs w:val="24"/>
            </w:rPr>
            <w:t>must ensure that all ethical committee approvals and requirements of regulatory authorities are in place before any work begins and that these are maintained throughout the duration of the project.</w:t>
          </w:r>
        </w:p>
        <w:p w14:paraId="15CC6B01" w14:textId="77777777" w:rsidR="0090050A" w:rsidRPr="007F53DC" w:rsidRDefault="0090050A" w:rsidP="00A90F69">
          <w:pPr>
            <w:ind w:left="714" w:hanging="357"/>
            <w:jc w:val="left"/>
            <w:rPr>
              <w:rFonts w:cstheme="minorHAnsi"/>
              <w:sz w:val="24"/>
              <w:szCs w:val="24"/>
            </w:rPr>
          </w:pPr>
        </w:p>
        <w:p w14:paraId="5E31D190" w14:textId="1B63FC37" w:rsidR="0090050A" w:rsidRPr="00BC7994" w:rsidRDefault="0090050A" w:rsidP="00A90F69">
          <w:pPr>
            <w:pStyle w:val="ListParagraph"/>
            <w:numPr>
              <w:ilvl w:val="1"/>
              <w:numId w:val="9"/>
            </w:numPr>
            <w:ind w:left="714" w:hanging="357"/>
            <w:jc w:val="left"/>
            <w:rPr>
              <w:rFonts w:cstheme="minorHAnsi"/>
              <w:sz w:val="24"/>
              <w:szCs w:val="24"/>
            </w:rPr>
          </w:pPr>
          <w:r w:rsidRPr="00BC7994">
            <w:rPr>
              <w:rFonts w:cstheme="minorHAnsi"/>
              <w:sz w:val="24"/>
              <w:szCs w:val="24"/>
            </w:rPr>
            <w:t xml:space="preserve">Any other financial support or </w:t>
          </w:r>
          <w:r w:rsidR="00E66C02" w:rsidRPr="00BC7994">
            <w:rPr>
              <w:rFonts w:cstheme="minorHAnsi"/>
              <w:sz w:val="24"/>
              <w:szCs w:val="24"/>
            </w:rPr>
            <w:t>other grants/</w:t>
          </w:r>
          <w:r w:rsidRPr="00BC7994">
            <w:rPr>
              <w:rFonts w:cstheme="minorHAnsi"/>
              <w:sz w:val="24"/>
              <w:szCs w:val="24"/>
            </w:rPr>
            <w:t xml:space="preserve">awards for a project must be made known to </w:t>
          </w:r>
          <w:r w:rsidR="00C54BB7" w:rsidRPr="00BC7994">
            <w:rPr>
              <w:rFonts w:cstheme="minorHAnsi"/>
              <w:sz w:val="24"/>
              <w:szCs w:val="24"/>
            </w:rPr>
            <w:t>t</w:t>
          </w:r>
          <w:r w:rsidRPr="00BC7994">
            <w:rPr>
              <w:rFonts w:cstheme="minorHAnsi"/>
              <w:sz w:val="24"/>
              <w:szCs w:val="24"/>
            </w:rPr>
            <w:t>he College of Radiographers.</w:t>
          </w:r>
        </w:p>
        <w:p w14:paraId="3841771A" w14:textId="77777777" w:rsidR="0090050A" w:rsidRPr="007F53DC" w:rsidRDefault="0090050A" w:rsidP="00A90F69">
          <w:pPr>
            <w:ind w:left="714" w:hanging="357"/>
            <w:jc w:val="left"/>
            <w:rPr>
              <w:rFonts w:cstheme="minorHAnsi"/>
              <w:sz w:val="24"/>
              <w:szCs w:val="24"/>
            </w:rPr>
          </w:pPr>
        </w:p>
        <w:p w14:paraId="4282E89A" w14:textId="77777777" w:rsidR="00B97BE6" w:rsidRPr="00BC7994" w:rsidRDefault="00B97BE6" w:rsidP="00A90F69">
          <w:pPr>
            <w:pStyle w:val="ListParagraph"/>
            <w:numPr>
              <w:ilvl w:val="1"/>
              <w:numId w:val="9"/>
            </w:numPr>
            <w:ind w:left="714" w:hanging="357"/>
            <w:jc w:val="left"/>
            <w:rPr>
              <w:rFonts w:cstheme="minorHAnsi"/>
              <w:sz w:val="24"/>
              <w:szCs w:val="24"/>
            </w:rPr>
          </w:pPr>
          <w:r w:rsidRPr="00BC7994">
            <w:rPr>
              <w:rFonts w:cstheme="minorHAnsi"/>
              <w:sz w:val="24"/>
              <w:szCs w:val="24"/>
            </w:rPr>
            <w:t xml:space="preserve">For awards greater than £5,000 all principal grant holders must have been in continuous membership with the Society of Radiographers for a minimum of two years at the date of application of the grant.  </w:t>
          </w:r>
        </w:p>
        <w:p w14:paraId="332232B7" w14:textId="77777777" w:rsidR="00B97BE6" w:rsidRPr="007F53DC" w:rsidRDefault="00B97BE6" w:rsidP="00A90F69">
          <w:pPr>
            <w:pStyle w:val="ListParagraph"/>
            <w:ind w:left="714" w:hanging="357"/>
            <w:jc w:val="left"/>
            <w:rPr>
              <w:rFonts w:cstheme="minorHAnsi"/>
              <w:sz w:val="24"/>
              <w:szCs w:val="24"/>
            </w:rPr>
          </w:pPr>
        </w:p>
        <w:p w14:paraId="420056FE" w14:textId="048BD34D" w:rsidR="00B97BE6" w:rsidRPr="00BC7994" w:rsidRDefault="00B97BE6" w:rsidP="00A90F69">
          <w:pPr>
            <w:pStyle w:val="ListParagraph"/>
            <w:numPr>
              <w:ilvl w:val="1"/>
              <w:numId w:val="9"/>
            </w:numPr>
            <w:ind w:left="714" w:hanging="357"/>
            <w:jc w:val="left"/>
            <w:rPr>
              <w:rFonts w:cstheme="minorHAnsi"/>
              <w:sz w:val="24"/>
              <w:szCs w:val="24"/>
            </w:rPr>
          </w:pPr>
          <w:r w:rsidRPr="00BC7994">
            <w:rPr>
              <w:rFonts w:cstheme="minorHAnsi"/>
              <w:sz w:val="24"/>
              <w:szCs w:val="24"/>
            </w:rPr>
            <w:t>For smaller awards (£5,000 or less) all principal grant holders must have been in continuous membership of the Society of Radiographers for a minimum of one year at the date of application for the grant.</w:t>
          </w:r>
        </w:p>
      </w:sdtContent>
    </w:sdt>
    <w:p w14:paraId="2216372D" w14:textId="77777777" w:rsidR="0090050A" w:rsidRPr="007F53DC" w:rsidRDefault="0090050A" w:rsidP="0090050A">
      <w:pPr>
        <w:rPr>
          <w:rFonts w:cstheme="minorHAnsi"/>
          <w:sz w:val="24"/>
          <w:szCs w:val="24"/>
        </w:rPr>
      </w:pPr>
    </w:p>
    <w:p w14:paraId="27020204" w14:textId="77777777" w:rsidR="00AB11D8" w:rsidRDefault="00AB11D8" w:rsidP="00AB11D8">
      <w:pPr>
        <w:pStyle w:val="ListParagraph"/>
        <w:rPr>
          <w:rFonts w:cstheme="minorHAnsi"/>
          <w:b/>
          <w:sz w:val="24"/>
          <w:szCs w:val="24"/>
          <w:u w:val="single"/>
        </w:rPr>
      </w:pPr>
    </w:p>
    <w:sdt>
      <w:sdtPr>
        <w:id w:val="-1067956676"/>
        <w:lock w:val="sdtContentLocked"/>
        <w:placeholder>
          <w:docPart w:val="DefaultPlaceholder_-1854013440"/>
        </w:placeholder>
        <w15:appearance w15:val="hidden"/>
      </w:sdtPr>
      <w:sdtEndPr>
        <w:rPr>
          <w:rFonts w:cstheme="minorHAnsi"/>
          <w:sz w:val="24"/>
          <w:szCs w:val="24"/>
        </w:rPr>
      </w:sdtEndPr>
      <w:sdtContent>
        <w:p w14:paraId="494F7836" w14:textId="2587A75D" w:rsidR="003063A5" w:rsidRPr="00B27BE2" w:rsidRDefault="003063A5" w:rsidP="00B27BE2">
          <w:pPr>
            <w:pStyle w:val="ListParagraph"/>
            <w:numPr>
              <w:ilvl w:val="0"/>
              <w:numId w:val="23"/>
            </w:numPr>
            <w:rPr>
              <w:rFonts w:cstheme="minorHAnsi"/>
              <w:b/>
              <w:sz w:val="24"/>
              <w:szCs w:val="24"/>
              <w:u w:val="single"/>
            </w:rPr>
          </w:pPr>
          <w:r w:rsidRPr="00B27BE2">
            <w:rPr>
              <w:rFonts w:cstheme="minorHAnsi"/>
              <w:b/>
              <w:sz w:val="24"/>
              <w:szCs w:val="24"/>
              <w:u w:val="single"/>
            </w:rPr>
            <w:t>Changes during the duration of a project</w:t>
          </w:r>
        </w:p>
        <w:p w14:paraId="08C398AC" w14:textId="77777777" w:rsidR="0090050A" w:rsidRPr="007F53DC" w:rsidRDefault="0090050A" w:rsidP="0090050A">
          <w:pPr>
            <w:rPr>
              <w:rFonts w:cstheme="minorHAnsi"/>
              <w:sz w:val="24"/>
              <w:szCs w:val="24"/>
            </w:rPr>
          </w:pPr>
        </w:p>
        <w:p w14:paraId="52C4A4EC" w14:textId="290BAF0E" w:rsidR="0090050A" w:rsidRPr="009C7567" w:rsidRDefault="0090050A" w:rsidP="00A90F69">
          <w:pPr>
            <w:pStyle w:val="ListParagraph"/>
            <w:numPr>
              <w:ilvl w:val="1"/>
              <w:numId w:val="11"/>
            </w:numPr>
            <w:ind w:left="714" w:hanging="357"/>
            <w:jc w:val="left"/>
            <w:rPr>
              <w:rFonts w:cstheme="minorHAnsi"/>
              <w:sz w:val="24"/>
              <w:szCs w:val="24"/>
            </w:rPr>
          </w:pPr>
          <w:r w:rsidRPr="009C7567">
            <w:rPr>
              <w:rFonts w:cstheme="minorHAnsi"/>
              <w:sz w:val="24"/>
              <w:szCs w:val="24"/>
            </w:rPr>
            <w:t xml:space="preserve">The </w:t>
          </w:r>
          <w:r w:rsidR="0064403D" w:rsidRPr="009C7567">
            <w:rPr>
              <w:rFonts w:cstheme="minorHAnsi"/>
              <w:sz w:val="24"/>
              <w:szCs w:val="24"/>
            </w:rPr>
            <w:t xml:space="preserve">CoR must be informed </w:t>
          </w:r>
          <w:r w:rsidR="00E66C02" w:rsidRPr="009C7567">
            <w:rPr>
              <w:rFonts w:cstheme="minorHAnsi"/>
              <w:sz w:val="24"/>
              <w:szCs w:val="24"/>
            </w:rPr>
            <w:t xml:space="preserve">immediately if the grant holder </w:t>
          </w:r>
          <w:r w:rsidR="0064403D" w:rsidRPr="009C7567">
            <w:rPr>
              <w:rFonts w:cstheme="minorHAnsi"/>
              <w:sz w:val="24"/>
              <w:szCs w:val="24"/>
            </w:rPr>
            <w:t>is u</w:t>
          </w:r>
          <w:r w:rsidR="00E66C02" w:rsidRPr="009C7567">
            <w:rPr>
              <w:rFonts w:cstheme="minorHAnsi"/>
              <w:sz w:val="24"/>
              <w:szCs w:val="24"/>
            </w:rPr>
            <w:t xml:space="preserve">nable to take up the grant </w:t>
          </w:r>
          <w:r w:rsidR="004009E4" w:rsidRPr="009C7567">
            <w:rPr>
              <w:rFonts w:cstheme="minorHAnsi"/>
              <w:sz w:val="24"/>
              <w:szCs w:val="24"/>
            </w:rPr>
            <w:t>or if</w:t>
          </w:r>
          <w:r w:rsidR="0064403D" w:rsidRPr="009C7567">
            <w:rPr>
              <w:rFonts w:cstheme="minorHAnsi"/>
              <w:sz w:val="24"/>
              <w:szCs w:val="24"/>
            </w:rPr>
            <w:t xml:space="preserve"> the project terminates prior to completion.</w:t>
          </w:r>
        </w:p>
        <w:p w14:paraId="5CF7D28A" w14:textId="77777777" w:rsidR="0064403D" w:rsidRPr="007F53DC" w:rsidRDefault="0064403D" w:rsidP="00A90F69">
          <w:pPr>
            <w:ind w:left="714" w:hanging="357"/>
            <w:jc w:val="left"/>
            <w:rPr>
              <w:rFonts w:cstheme="minorHAnsi"/>
              <w:sz w:val="24"/>
              <w:szCs w:val="24"/>
            </w:rPr>
          </w:pPr>
        </w:p>
        <w:p w14:paraId="2A54EC0C" w14:textId="66F58E17" w:rsidR="00DE4CD9" w:rsidRPr="009C7567" w:rsidRDefault="00DE4CD9" w:rsidP="00A90F69">
          <w:pPr>
            <w:pStyle w:val="ListParagraph"/>
            <w:numPr>
              <w:ilvl w:val="1"/>
              <w:numId w:val="11"/>
            </w:numPr>
            <w:ind w:left="714" w:hanging="357"/>
            <w:jc w:val="left"/>
            <w:rPr>
              <w:rFonts w:cstheme="minorHAnsi"/>
              <w:sz w:val="24"/>
              <w:szCs w:val="24"/>
            </w:rPr>
          </w:pPr>
          <w:r w:rsidRPr="009C7567">
            <w:rPr>
              <w:rFonts w:cstheme="minorHAnsi"/>
              <w:sz w:val="24"/>
              <w:szCs w:val="24"/>
            </w:rPr>
            <w:t xml:space="preserve">The CoR must be informed as soon as possible if changes to the agreed budget and expenditure are required. </w:t>
          </w:r>
        </w:p>
        <w:p w14:paraId="16F06220" w14:textId="77777777" w:rsidR="00DE4CD9" w:rsidRPr="007F53DC" w:rsidRDefault="00DE4CD9" w:rsidP="00A90F69">
          <w:pPr>
            <w:pStyle w:val="ListParagraph"/>
            <w:ind w:left="714" w:hanging="357"/>
            <w:jc w:val="left"/>
            <w:rPr>
              <w:rFonts w:cstheme="minorHAnsi"/>
              <w:sz w:val="24"/>
              <w:szCs w:val="24"/>
            </w:rPr>
          </w:pPr>
        </w:p>
        <w:p w14:paraId="1EF13055" w14:textId="28D0CDDF" w:rsidR="0064403D" w:rsidRPr="009C7567" w:rsidRDefault="0064403D" w:rsidP="00A90F69">
          <w:pPr>
            <w:pStyle w:val="ListParagraph"/>
            <w:numPr>
              <w:ilvl w:val="1"/>
              <w:numId w:val="11"/>
            </w:numPr>
            <w:ind w:left="714" w:hanging="357"/>
            <w:jc w:val="left"/>
            <w:rPr>
              <w:rFonts w:cstheme="minorHAnsi"/>
              <w:sz w:val="24"/>
              <w:szCs w:val="24"/>
            </w:rPr>
          </w:pPr>
          <w:r w:rsidRPr="009C7567">
            <w:rPr>
              <w:rFonts w:cstheme="minorHAnsi"/>
              <w:sz w:val="24"/>
              <w:szCs w:val="24"/>
            </w:rPr>
            <w:t xml:space="preserve">The CoR </w:t>
          </w:r>
          <w:r w:rsidR="003063A5" w:rsidRPr="009C7567">
            <w:rPr>
              <w:rFonts w:cstheme="minorHAnsi"/>
              <w:sz w:val="24"/>
              <w:szCs w:val="24"/>
            </w:rPr>
            <w:t>reserves</w:t>
          </w:r>
          <w:r w:rsidRPr="009C7567">
            <w:rPr>
              <w:rFonts w:cstheme="minorHAnsi"/>
              <w:sz w:val="24"/>
              <w:szCs w:val="24"/>
            </w:rPr>
            <w:t xml:space="preserve"> the right to termin</w:t>
          </w:r>
          <w:r w:rsidR="00E66C02" w:rsidRPr="009C7567">
            <w:rPr>
              <w:rFonts w:cstheme="minorHAnsi"/>
              <w:sz w:val="24"/>
              <w:szCs w:val="24"/>
            </w:rPr>
            <w:t xml:space="preserve">ate a grant if the grant holder </w:t>
          </w:r>
          <w:r w:rsidRPr="009C7567">
            <w:rPr>
              <w:rFonts w:cstheme="minorHAnsi"/>
              <w:sz w:val="24"/>
              <w:szCs w:val="24"/>
            </w:rPr>
            <w:t xml:space="preserve">is in breach of </w:t>
          </w:r>
          <w:r w:rsidR="003063A5" w:rsidRPr="009C7567">
            <w:rPr>
              <w:rFonts w:cstheme="minorHAnsi"/>
              <w:sz w:val="24"/>
              <w:szCs w:val="24"/>
            </w:rPr>
            <w:t xml:space="preserve">any </w:t>
          </w:r>
          <w:r w:rsidRPr="009C7567">
            <w:rPr>
              <w:rFonts w:cstheme="minorHAnsi"/>
              <w:sz w:val="24"/>
              <w:szCs w:val="24"/>
            </w:rPr>
            <w:t xml:space="preserve">of the </w:t>
          </w:r>
          <w:r w:rsidR="003063A5" w:rsidRPr="009C7567">
            <w:rPr>
              <w:rFonts w:cstheme="minorHAnsi"/>
              <w:sz w:val="24"/>
              <w:szCs w:val="24"/>
            </w:rPr>
            <w:t>conditions</w:t>
          </w:r>
          <w:r w:rsidRPr="009C7567">
            <w:rPr>
              <w:rFonts w:cstheme="minorHAnsi"/>
              <w:sz w:val="24"/>
              <w:szCs w:val="24"/>
            </w:rPr>
            <w:t xml:space="preserve"> of </w:t>
          </w:r>
          <w:r w:rsidR="003063A5" w:rsidRPr="009C7567">
            <w:rPr>
              <w:rFonts w:cstheme="minorHAnsi"/>
              <w:sz w:val="24"/>
              <w:szCs w:val="24"/>
            </w:rPr>
            <w:t>the</w:t>
          </w:r>
          <w:r w:rsidRPr="009C7567">
            <w:rPr>
              <w:rFonts w:cstheme="minorHAnsi"/>
              <w:sz w:val="24"/>
              <w:szCs w:val="24"/>
            </w:rPr>
            <w:t xml:space="preserve"> </w:t>
          </w:r>
          <w:r w:rsidR="00E66C02" w:rsidRPr="009C7567">
            <w:rPr>
              <w:rFonts w:cstheme="minorHAnsi"/>
              <w:sz w:val="24"/>
              <w:szCs w:val="24"/>
            </w:rPr>
            <w:t>grant</w:t>
          </w:r>
          <w:r w:rsidR="003063A5" w:rsidRPr="009C7567">
            <w:rPr>
              <w:rFonts w:cstheme="minorHAnsi"/>
              <w:sz w:val="24"/>
              <w:szCs w:val="24"/>
            </w:rPr>
            <w:t xml:space="preserve"> </w:t>
          </w:r>
          <w:r w:rsidR="00E66C02" w:rsidRPr="009C7567">
            <w:rPr>
              <w:rFonts w:cstheme="minorHAnsi"/>
              <w:sz w:val="24"/>
              <w:szCs w:val="24"/>
            </w:rPr>
            <w:t xml:space="preserve">or </w:t>
          </w:r>
          <w:r w:rsidR="003063A5" w:rsidRPr="009C7567">
            <w:rPr>
              <w:rFonts w:cstheme="minorHAnsi"/>
              <w:sz w:val="24"/>
              <w:szCs w:val="24"/>
            </w:rPr>
            <w:t xml:space="preserve">is unfit or unable to continue </w:t>
          </w:r>
          <w:r w:rsidR="00E66C02" w:rsidRPr="009C7567">
            <w:rPr>
              <w:rFonts w:cstheme="minorHAnsi"/>
              <w:sz w:val="24"/>
              <w:szCs w:val="24"/>
            </w:rPr>
            <w:t xml:space="preserve">the grant </w:t>
          </w:r>
          <w:r w:rsidR="003063A5" w:rsidRPr="009C7567">
            <w:rPr>
              <w:rFonts w:cstheme="minorHAnsi"/>
              <w:sz w:val="24"/>
              <w:szCs w:val="24"/>
            </w:rPr>
            <w:t>funded work.</w:t>
          </w:r>
        </w:p>
        <w:p w14:paraId="25D7E407" w14:textId="77777777" w:rsidR="003063A5" w:rsidRPr="007F53DC" w:rsidRDefault="003063A5" w:rsidP="009C7567">
          <w:pPr>
            <w:ind w:left="360"/>
            <w:rPr>
              <w:rFonts w:cstheme="minorHAnsi"/>
              <w:b/>
              <w:sz w:val="24"/>
              <w:szCs w:val="24"/>
              <w:u w:val="single"/>
            </w:rPr>
          </w:pPr>
        </w:p>
        <w:p w14:paraId="6653AE64" w14:textId="77777777" w:rsidR="00B97BE6" w:rsidRPr="007F53DC" w:rsidRDefault="00B97BE6" w:rsidP="003063A5">
          <w:pPr>
            <w:ind w:left="360"/>
            <w:rPr>
              <w:rFonts w:cstheme="minorHAnsi"/>
              <w:b/>
              <w:sz w:val="24"/>
              <w:szCs w:val="24"/>
              <w:u w:val="single"/>
            </w:rPr>
          </w:pPr>
        </w:p>
        <w:p w14:paraId="335627F7" w14:textId="77777777" w:rsidR="003063A5" w:rsidRPr="00B27BE2" w:rsidRDefault="003063A5" w:rsidP="00B27BE2">
          <w:pPr>
            <w:pStyle w:val="ListParagraph"/>
            <w:numPr>
              <w:ilvl w:val="0"/>
              <w:numId w:val="23"/>
            </w:numPr>
            <w:rPr>
              <w:rFonts w:cstheme="minorHAnsi"/>
              <w:b/>
              <w:sz w:val="24"/>
              <w:szCs w:val="24"/>
              <w:u w:val="single"/>
            </w:rPr>
          </w:pPr>
          <w:r w:rsidRPr="00B27BE2">
            <w:rPr>
              <w:rFonts w:cstheme="minorHAnsi"/>
              <w:b/>
              <w:sz w:val="24"/>
              <w:szCs w:val="24"/>
              <w:u w:val="single"/>
            </w:rPr>
            <w:t>Award payments</w:t>
          </w:r>
        </w:p>
        <w:p w14:paraId="0B480F51" w14:textId="77777777" w:rsidR="003063A5" w:rsidRPr="007F53DC" w:rsidRDefault="003063A5" w:rsidP="003063A5">
          <w:pPr>
            <w:pStyle w:val="ListParagraph"/>
            <w:rPr>
              <w:rFonts w:cstheme="minorHAnsi"/>
              <w:sz w:val="24"/>
              <w:szCs w:val="24"/>
            </w:rPr>
          </w:pPr>
        </w:p>
        <w:p w14:paraId="66804F12" w14:textId="4EE18DEF" w:rsidR="001751F8" w:rsidRPr="009C7567" w:rsidRDefault="001751F8" w:rsidP="00A90F69">
          <w:pPr>
            <w:pStyle w:val="ListParagraph"/>
            <w:numPr>
              <w:ilvl w:val="1"/>
              <w:numId w:val="13"/>
            </w:numPr>
            <w:ind w:left="714" w:hanging="357"/>
            <w:jc w:val="left"/>
            <w:rPr>
              <w:rFonts w:cstheme="minorHAnsi"/>
              <w:sz w:val="24"/>
              <w:szCs w:val="24"/>
            </w:rPr>
          </w:pPr>
          <w:r w:rsidRPr="009C7567">
            <w:rPr>
              <w:rFonts w:cstheme="minorHAnsi"/>
              <w:sz w:val="24"/>
              <w:szCs w:val="24"/>
            </w:rPr>
            <w:t>The preference of the Co</w:t>
          </w:r>
          <w:r w:rsidR="00525686">
            <w:rPr>
              <w:rFonts w:cstheme="minorHAnsi"/>
              <w:sz w:val="24"/>
              <w:szCs w:val="24"/>
            </w:rPr>
            <w:t>R</w:t>
          </w:r>
          <w:r w:rsidRPr="009C7567">
            <w:rPr>
              <w:rFonts w:cstheme="minorHAnsi"/>
              <w:sz w:val="24"/>
              <w:szCs w:val="24"/>
            </w:rPr>
            <w:t xml:space="preserve"> is for p</w:t>
          </w:r>
          <w:r w:rsidR="00F71052" w:rsidRPr="009C7567">
            <w:rPr>
              <w:rFonts w:cstheme="minorHAnsi"/>
              <w:sz w:val="24"/>
              <w:szCs w:val="24"/>
            </w:rPr>
            <w:t xml:space="preserve">ayment </w:t>
          </w:r>
          <w:r w:rsidRPr="009C7567">
            <w:rPr>
              <w:rFonts w:cstheme="minorHAnsi"/>
              <w:sz w:val="24"/>
              <w:szCs w:val="24"/>
            </w:rPr>
            <w:t>to</w:t>
          </w:r>
          <w:r w:rsidR="00F71052" w:rsidRPr="009C7567">
            <w:rPr>
              <w:rFonts w:cstheme="minorHAnsi"/>
              <w:sz w:val="24"/>
              <w:szCs w:val="24"/>
            </w:rPr>
            <w:t xml:space="preserve"> be made</w:t>
          </w:r>
          <w:r w:rsidR="00AD13F5" w:rsidRPr="009C7567">
            <w:rPr>
              <w:rFonts w:cstheme="minorHAnsi"/>
              <w:sz w:val="24"/>
              <w:szCs w:val="24"/>
            </w:rPr>
            <w:t xml:space="preserve"> by BACS</w:t>
          </w:r>
          <w:r w:rsidRPr="009C7567">
            <w:rPr>
              <w:rFonts w:cstheme="minorHAnsi"/>
              <w:sz w:val="24"/>
              <w:szCs w:val="24"/>
            </w:rPr>
            <w:t>.  BACS payments will only be made</w:t>
          </w:r>
          <w:r w:rsidR="00AD13F5" w:rsidRPr="009C7567">
            <w:rPr>
              <w:rFonts w:cstheme="minorHAnsi"/>
              <w:sz w:val="24"/>
              <w:szCs w:val="24"/>
            </w:rPr>
            <w:t xml:space="preserve"> into an institutional account</w:t>
          </w:r>
          <w:r w:rsidR="00F71052" w:rsidRPr="009C7567">
            <w:rPr>
              <w:rFonts w:cstheme="minorHAnsi"/>
              <w:sz w:val="24"/>
              <w:szCs w:val="24"/>
            </w:rPr>
            <w:t xml:space="preserve"> (not into a personal bank account).  </w:t>
          </w:r>
        </w:p>
        <w:p w14:paraId="63664BAA" w14:textId="69C18135" w:rsidR="003063A5" w:rsidRPr="007F53DC" w:rsidRDefault="001751F8" w:rsidP="00A90F69">
          <w:pPr>
            <w:pStyle w:val="ListParagraph"/>
            <w:numPr>
              <w:ilvl w:val="1"/>
              <w:numId w:val="13"/>
            </w:numPr>
            <w:ind w:left="714" w:hanging="357"/>
            <w:jc w:val="left"/>
            <w:rPr>
              <w:rFonts w:cstheme="minorHAnsi"/>
              <w:sz w:val="24"/>
              <w:szCs w:val="24"/>
            </w:rPr>
          </w:pPr>
          <w:r w:rsidRPr="007F53DC">
            <w:rPr>
              <w:rFonts w:cstheme="minorHAnsi"/>
              <w:sz w:val="24"/>
              <w:szCs w:val="24"/>
            </w:rPr>
            <w:t>Alternatively, p</w:t>
          </w:r>
          <w:r w:rsidR="00F71052" w:rsidRPr="007F53DC">
            <w:rPr>
              <w:rFonts w:cstheme="minorHAnsi"/>
              <w:sz w:val="24"/>
              <w:szCs w:val="24"/>
            </w:rPr>
            <w:t>ayment by cheque to the relevant institution can be arranged</w:t>
          </w:r>
          <w:r w:rsidRPr="007F53DC">
            <w:rPr>
              <w:rFonts w:cstheme="minorHAnsi"/>
              <w:sz w:val="24"/>
              <w:szCs w:val="24"/>
            </w:rPr>
            <w:t>, or the Co</w:t>
          </w:r>
          <w:r w:rsidR="00E06454">
            <w:rPr>
              <w:rFonts w:cstheme="minorHAnsi"/>
              <w:sz w:val="24"/>
              <w:szCs w:val="24"/>
            </w:rPr>
            <w:t>R</w:t>
          </w:r>
          <w:r w:rsidRPr="007F53DC">
            <w:rPr>
              <w:rFonts w:cstheme="minorHAnsi"/>
              <w:sz w:val="24"/>
              <w:szCs w:val="24"/>
            </w:rPr>
            <w:t xml:space="preserve"> can be invoiced for the award by the institution’s finance department</w:t>
          </w:r>
          <w:r w:rsidR="00AD13F5" w:rsidRPr="007F53DC">
            <w:rPr>
              <w:rFonts w:cstheme="minorHAnsi"/>
              <w:sz w:val="24"/>
              <w:szCs w:val="24"/>
            </w:rPr>
            <w:t xml:space="preserve">.  </w:t>
          </w:r>
        </w:p>
        <w:p w14:paraId="6671A8B3" w14:textId="77777777" w:rsidR="001751F8" w:rsidRPr="007F53DC" w:rsidRDefault="001751F8" w:rsidP="00A90F69">
          <w:pPr>
            <w:pStyle w:val="ListParagraph"/>
            <w:numPr>
              <w:ilvl w:val="1"/>
              <w:numId w:val="13"/>
            </w:numPr>
            <w:ind w:left="714" w:hanging="357"/>
            <w:jc w:val="left"/>
            <w:rPr>
              <w:rFonts w:cstheme="minorHAnsi"/>
              <w:sz w:val="24"/>
              <w:szCs w:val="24"/>
            </w:rPr>
          </w:pPr>
          <w:r w:rsidRPr="007F53DC">
            <w:rPr>
              <w:rFonts w:cstheme="minorHAnsi"/>
              <w:sz w:val="24"/>
              <w:szCs w:val="24"/>
            </w:rPr>
            <w:t>Payment of the amount agreed in the applicant’s funding confirmation letter will be made with no additional VAT.</w:t>
          </w:r>
        </w:p>
        <w:p w14:paraId="3161C31B" w14:textId="77777777" w:rsidR="00F71052" w:rsidRPr="007F53DC" w:rsidRDefault="00F71052" w:rsidP="00A90F69">
          <w:pPr>
            <w:pStyle w:val="ListParagraph"/>
            <w:ind w:left="714" w:hanging="357"/>
            <w:jc w:val="left"/>
            <w:rPr>
              <w:rFonts w:cstheme="minorHAnsi"/>
              <w:sz w:val="24"/>
              <w:szCs w:val="24"/>
            </w:rPr>
          </w:pPr>
        </w:p>
        <w:p w14:paraId="0E86A1C0" w14:textId="3D20D94A" w:rsidR="003063A5" w:rsidRPr="009C7567" w:rsidRDefault="003063A5" w:rsidP="00A90F69">
          <w:pPr>
            <w:pStyle w:val="ListParagraph"/>
            <w:numPr>
              <w:ilvl w:val="1"/>
              <w:numId w:val="13"/>
            </w:numPr>
            <w:ind w:left="714" w:hanging="357"/>
            <w:jc w:val="left"/>
            <w:rPr>
              <w:rFonts w:cstheme="minorHAnsi"/>
              <w:sz w:val="24"/>
              <w:szCs w:val="24"/>
            </w:rPr>
          </w:pPr>
          <w:r w:rsidRPr="009C7567">
            <w:rPr>
              <w:rFonts w:cstheme="minorHAnsi"/>
              <w:sz w:val="24"/>
              <w:szCs w:val="24"/>
            </w:rPr>
            <w:t xml:space="preserve">Any </w:t>
          </w:r>
          <w:r w:rsidR="00E66C02" w:rsidRPr="009C7567">
            <w:rPr>
              <w:rFonts w:cstheme="minorHAnsi"/>
              <w:sz w:val="24"/>
              <w:szCs w:val="24"/>
            </w:rPr>
            <w:t xml:space="preserve">grant </w:t>
          </w:r>
          <w:r w:rsidRPr="009C7567">
            <w:rPr>
              <w:rFonts w:cstheme="minorHAnsi"/>
              <w:sz w:val="24"/>
              <w:szCs w:val="24"/>
            </w:rPr>
            <w:t>mone</w:t>
          </w:r>
          <w:r w:rsidR="0082085F" w:rsidRPr="009C7567">
            <w:rPr>
              <w:rFonts w:cstheme="minorHAnsi"/>
              <w:sz w:val="24"/>
              <w:szCs w:val="24"/>
            </w:rPr>
            <w:t>y not used must be returned to t</w:t>
          </w:r>
          <w:r w:rsidRPr="009C7567">
            <w:rPr>
              <w:rFonts w:cstheme="minorHAnsi"/>
              <w:sz w:val="24"/>
              <w:szCs w:val="24"/>
            </w:rPr>
            <w:t xml:space="preserve">he </w:t>
          </w:r>
          <w:proofErr w:type="spellStart"/>
          <w:r w:rsidRPr="009C7567">
            <w:rPr>
              <w:rFonts w:cstheme="minorHAnsi"/>
              <w:sz w:val="24"/>
              <w:szCs w:val="24"/>
            </w:rPr>
            <w:t>Co</w:t>
          </w:r>
          <w:r w:rsidR="00501DC7">
            <w:rPr>
              <w:rFonts w:cstheme="minorHAnsi"/>
              <w:sz w:val="24"/>
              <w:szCs w:val="24"/>
            </w:rPr>
            <w:t>R</w:t>
          </w:r>
          <w:r w:rsidRPr="009C7567">
            <w:rPr>
              <w:rFonts w:cstheme="minorHAnsi"/>
              <w:sz w:val="24"/>
              <w:szCs w:val="24"/>
            </w:rPr>
            <w:t>.</w:t>
          </w:r>
          <w:proofErr w:type="spellEnd"/>
        </w:p>
        <w:p w14:paraId="1000BA77" w14:textId="77777777" w:rsidR="008F77AB" w:rsidRPr="007F53DC" w:rsidRDefault="008F77AB" w:rsidP="00A90F69">
          <w:pPr>
            <w:ind w:left="714" w:hanging="357"/>
            <w:jc w:val="left"/>
            <w:rPr>
              <w:rFonts w:cstheme="minorHAnsi"/>
              <w:sz w:val="24"/>
              <w:szCs w:val="24"/>
            </w:rPr>
          </w:pPr>
        </w:p>
        <w:p w14:paraId="06FE220E" w14:textId="77777777" w:rsidR="003063A5" w:rsidRPr="009C7567" w:rsidRDefault="008F77AB" w:rsidP="00A90F69">
          <w:pPr>
            <w:pStyle w:val="ListParagraph"/>
            <w:numPr>
              <w:ilvl w:val="1"/>
              <w:numId w:val="13"/>
            </w:numPr>
            <w:ind w:left="714" w:hanging="357"/>
            <w:jc w:val="left"/>
            <w:rPr>
              <w:rFonts w:cstheme="minorHAnsi"/>
              <w:sz w:val="24"/>
              <w:szCs w:val="24"/>
            </w:rPr>
          </w:pPr>
          <w:r w:rsidRPr="009C7567">
            <w:rPr>
              <w:rFonts w:cstheme="minorHAnsi"/>
              <w:sz w:val="24"/>
              <w:szCs w:val="24"/>
            </w:rPr>
            <w:t>Details of the receiving account for BACS transfer:</w:t>
          </w:r>
        </w:p>
        <w:p w14:paraId="5E6D16C0" w14:textId="1044413E" w:rsidR="008F77AB" w:rsidRPr="007F53DC" w:rsidRDefault="00F417D2" w:rsidP="003063A5">
          <w:pPr>
            <w:rPr>
              <w:rFonts w:cstheme="minorHAnsi"/>
              <w:sz w:val="24"/>
              <w:szCs w:val="24"/>
            </w:rPr>
          </w:pPr>
        </w:p>
      </w:sdtContent>
    </w:sdt>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9"/>
        <w:gridCol w:w="4349"/>
      </w:tblGrid>
      <w:tr w:rsidR="008F77AB" w:rsidRPr="007F53DC" w14:paraId="453961A1" w14:textId="77777777" w:rsidTr="008F77AB">
        <w:trPr>
          <w:cantSplit/>
          <w:trHeight w:val="372"/>
          <w:jc w:val="center"/>
        </w:trPr>
        <w:tc>
          <w:tcPr>
            <w:tcW w:w="4349" w:type="dxa"/>
            <w:shd w:val="clear" w:color="auto" w:fill="auto"/>
            <w:vAlign w:val="center"/>
          </w:tcPr>
          <w:p w14:paraId="1A0EAF46" w14:textId="77777777" w:rsidR="008F77AB" w:rsidRPr="007F53DC" w:rsidRDefault="008F77AB" w:rsidP="00392AB5">
            <w:pPr>
              <w:spacing w:after="200" w:line="276" w:lineRule="auto"/>
              <w:rPr>
                <w:rFonts w:eastAsia="Calibri" w:cstheme="minorHAnsi"/>
                <w:b/>
              </w:rPr>
            </w:pPr>
            <w:r w:rsidRPr="007F53DC">
              <w:rPr>
                <w:rFonts w:eastAsia="Calibri" w:cstheme="minorHAnsi"/>
                <w:b/>
              </w:rPr>
              <w:t>Bank Name</w:t>
            </w:r>
          </w:p>
        </w:tc>
        <w:tc>
          <w:tcPr>
            <w:tcW w:w="4349" w:type="dxa"/>
            <w:shd w:val="clear" w:color="auto" w:fill="auto"/>
          </w:tcPr>
          <w:p w14:paraId="4066DD02" w14:textId="77777777" w:rsidR="008F77AB" w:rsidRPr="007F53DC" w:rsidRDefault="008F77AB" w:rsidP="00392AB5">
            <w:pPr>
              <w:spacing w:after="200" w:line="276" w:lineRule="auto"/>
              <w:rPr>
                <w:rFonts w:eastAsia="Calibri" w:cstheme="minorHAnsi"/>
              </w:rPr>
            </w:pPr>
          </w:p>
        </w:tc>
      </w:tr>
      <w:tr w:rsidR="008F77AB" w:rsidRPr="007F53DC" w14:paraId="6A866BB7" w14:textId="77777777" w:rsidTr="008F77AB">
        <w:trPr>
          <w:cantSplit/>
          <w:trHeight w:val="372"/>
          <w:jc w:val="center"/>
        </w:trPr>
        <w:tc>
          <w:tcPr>
            <w:tcW w:w="4349" w:type="dxa"/>
            <w:shd w:val="clear" w:color="auto" w:fill="auto"/>
            <w:vAlign w:val="center"/>
          </w:tcPr>
          <w:p w14:paraId="45633767" w14:textId="77777777" w:rsidR="008F77AB" w:rsidRPr="007F53DC" w:rsidRDefault="008F77AB" w:rsidP="00392AB5">
            <w:pPr>
              <w:spacing w:after="200" w:line="276" w:lineRule="auto"/>
              <w:rPr>
                <w:rFonts w:eastAsia="Calibri" w:cstheme="minorHAnsi"/>
                <w:b/>
              </w:rPr>
            </w:pPr>
            <w:r w:rsidRPr="007F53DC">
              <w:rPr>
                <w:rFonts w:eastAsia="Calibri" w:cstheme="minorHAnsi"/>
                <w:b/>
              </w:rPr>
              <w:t>Account Name</w:t>
            </w:r>
          </w:p>
        </w:tc>
        <w:tc>
          <w:tcPr>
            <w:tcW w:w="4349" w:type="dxa"/>
            <w:shd w:val="clear" w:color="auto" w:fill="auto"/>
          </w:tcPr>
          <w:p w14:paraId="0A514310" w14:textId="77777777" w:rsidR="008F77AB" w:rsidRPr="007F53DC" w:rsidRDefault="008F77AB" w:rsidP="00392AB5">
            <w:pPr>
              <w:spacing w:after="200" w:line="276" w:lineRule="auto"/>
              <w:rPr>
                <w:rFonts w:eastAsia="Calibri" w:cstheme="minorHAnsi"/>
              </w:rPr>
            </w:pPr>
          </w:p>
        </w:tc>
      </w:tr>
      <w:tr w:rsidR="008F77AB" w:rsidRPr="007F53DC" w14:paraId="2E5620AE" w14:textId="77777777" w:rsidTr="008F77AB">
        <w:trPr>
          <w:cantSplit/>
          <w:trHeight w:val="372"/>
          <w:jc w:val="center"/>
        </w:trPr>
        <w:tc>
          <w:tcPr>
            <w:tcW w:w="4349" w:type="dxa"/>
            <w:shd w:val="clear" w:color="auto" w:fill="auto"/>
            <w:vAlign w:val="center"/>
          </w:tcPr>
          <w:p w14:paraId="41DF4072" w14:textId="77777777" w:rsidR="008F77AB" w:rsidRPr="007F53DC" w:rsidRDefault="008F77AB" w:rsidP="00392AB5">
            <w:pPr>
              <w:spacing w:after="200" w:line="276" w:lineRule="auto"/>
              <w:rPr>
                <w:rFonts w:eastAsia="Calibri" w:cstheme="minorHAnsi"/>
                <w:b/>
              </w:rPr>
            </w:pPr>
            <w:r w:rsidRPr="007F53DC">
              <w:rPr>
                <w:rFonts w:eastAsia="Calibri" w:cstheme="minorHAnsi"/>
                <w:b/>
              </w:rPr>
              <w:t>Account Number</w:t>
            </w:r>
          </w:p>
        </w:tc>
        <w:tc>
          <w:tcPr>
            <w:tcW w:w="4349" w:type="dxa"/>
            <w:shd w:val="clear" w:color="auto" w:fill="auto"/>
          </w:tcPr>
          <w:p w14:paraId="2CB81DA5" w14:textId="77777777" w:rsidR="008F77AB" w:rsidRPr="007F53DC" w:rsidRDefault="008F77AB" w:rsidP="00392AB5">
            <w:pPr>
              <w:spacing w:after="200" w:line="276" w:lineRule="auto"/>
              <w:rPr>
                <w:rFonts w:eastAsia="Calibri" w:cstheme="minorHAnsi"/>
              </w:rPr>
            </w:pPr>
          </w:p>
        </w:tc>
      </w:tr>
      <w:tr w:rsidR="008F77AB" w:rsidRPr="007F53DC" w14:paraId="48B0560D" w14:textId="77777777" w:rsidTr="008F77AB">
        <w:trPr>
          <w:cantSplit/>
          <w:trHeight w:val="372"/>
          <w:jc w:val="center"/>
        </w:trPr>
        <w:tc>
          <w:tcPr>
            <w:tcW w:w="4349" w:type="dxa"/>
            <w:shd w:val="clear" w:color="auto" w:fill="auto"/>
            <w:vAlign w:val="center"/>
          </w:tcPr>
          <w:p w14:paraId="39306F9B" w14:textId="77777777" w:rsidR="008F77AB" w:rsidRPr="007F53DC" w:rsidRDefault="008F77AB" w:rsidP="00392AB5">
            <w:pPr>
              <w:spacing w:after="200" w:line="276" w:lineRule="auto"/>
              <w:rPr>
                <w:rFonts w:eastAsia="Calibri" w:cstheme="minorHAnsi"/>
                <w:b/>
              </w:rPr>
            </w:pPr>
            <w:r w:rsidRPr="007F53DC">
              <w:rPr>
                <w:rFonts w:eastAsia="Calibri" w:cstheme="minorHAnsi"/>
                <w:b/>
              </w:rPr>
              <w:t>Sort Code</w:t>
            </w:r>
          </w:p>
        </w:tc>
        <w:tc>
          <w:tcPr>
            <w:tcW w:w="4349" w:type="dxa"/>
            <w:shd w:val="clear" w:color="auto" w:fill="auto"/>
          </w:tcPr>
          <w:p w14:paraId="12365039" w14:textId="77777777" w:rsidR="008F77AB" w:rsidRPr="007F53DC" w:rsidRDefault="008F77AB" w:rsidP="00392AB5">
            <w:pPr>
              <w:spacing w:after="200" w:line="276" w:lineRule="auto"/>
              <w:rPr>
                <w:rFonts w:eastAsia="Calibri" w:cstheme="minorHAnsi"/>
              </w:rPr>
            </w:pPr>
          </w:p>
        </w:tc>
      </w:tr>
      <w:tr w:rsidR="008F77AB" w:rsidRPr="007F53DC" w14:paraId="7DBD5FCE" w14:textId="77777777" w:rsidTr="008F77AB">
        <w:trPr>
          <w:cantSplit/>
          <w:trHeight w:val="234"/>
          <w:jc w:val="center"/>
        </w:trPr>
        <w:tc>
          <w:tcPr>
            <w:tcW w:w="4349" w:type="dxa"/>
            <w:shd w:val="clear" w:color="auto" w:fill="auto"/>
            <w:vAlign w:val="center"/>
          </w:tcPr>
          <w:p w14:paraId="2FE2052B" w14:textId="77777777" w:rsidR="008F77AB" w:rsidRPr="007F53DC" w:rsidRDefault="008F77AB" w:rsidP="00392AB5">
            <w:pPr>
              <w:spacing w:after="200" w:line="276" w:lineRule="auto"/>
              <w:rPr>
                <w:rFonts w:eastAsia="Calibri" w:cstheme="minorHAnsi"/>
              </w:rPr>
            </w:pPr>
          </w:p>
        </w:tc>
        <w:tc>
          <w:tcPr>
            <w:tcW w:w="4349" w:type="dxa"/>
            <w:shd w:val="clear" w:color="auto" w:fill="auto"/>
          </w:tcPr>
          <w:p w14:paraId="0CED114D" w14:textId="77777777" w:rsidR="008F77AB" w:rsidRPr="007F53DC" w:rsidRDefault="008F77AB" w:rsidP="00392AB5">
            <w:pPr>
              <w:spacing w:after="200" w:line="276" w:lineRule="auto"/>
              <w:rPr>
                <w:rFonts w:eastAsia="Calibri" w:cstheme="minorHAnsi"/>
              </w:rPr>
            </w:pPr>
          </w:p>
        </w:tc>
      </w:tr>
      <w:tr w:rsidR="008F77AB" w:rsidRPr="007F53DC" w14:paraId="127EAB0E" w14:textId="77777777" w:rsidTr="008F77AB">
        <w:trPr>
          <w:cantSplit/>
          <w:trHeight w:val="600"/>
          <w:jc w:val="center"/>
        </w:trPr>
        <w:tc>
          <w:tcPr>
            <w:tcW w:w="4349" w:type="dxa"/>
            <w:shd w:val="clear" w:color="auto" w:fill="auto"/>
            <w:vAlign w:val="center"/>
          </w:tcPr>
          <w:p w14:paraId="651161D0" w14:textId="77777777" w:rsidR="008F77AB" w:rsidRPr="007F53DC" w:rsidRDefault="008F77AB" w:rsidP="008F77AB">
            <w:pPr>
              <w:spacing w:after="200" w:line="276" w:lineRule="auto"/>
              <w:jc w:val="left"/>
              <w:rPr>
                <w:rFonts w:eastAsia="Calibri" w:cstheme="minorHAnsi"/>
                <w:b/>
              </w:rPr>
            </w:pPr>
            <w:r w:rsidRPr="007F53DC">
              <w:rPr>
                <w:rFonts w:eastAsia="Calibri" w:cstheme="minorHAnsi"/>
                <w:b/>
              </w:rPr>
              <w:t>Email address(es) for remittance notification</w:t>
            </w:r>
          </w:p>
        </w:tc>
        <w:tc>
          <w:tcPr>
            <w:tcW w:w="4349" w:type="dxa"/>
            <w:shd w:val="clear" w:color="auto" w:fill="auto"/>
          </w:tcPr>
          <w:p w14:paraId="66E24BB1" w14:textId="77777777" w:rsidR="008F77AB" w:rsidRPr="007F53DC" w:rsidRDefault="008F77AB" w:rsidP="00392AB5">
            <w:pPr>
              <w:spacing w:after="200" w:line="276" w:lineRule="auto"/>
              <w:rPr>
                <w:rFonts w:eastAsia="Calibri" w:cstheme="minorHAnsi"/>
              </w:rPr>
            </w:pPr>
          </w:p>
        </w:tc>
      </w:tr>
      <w:tr w:rsidR="008F77AB" w:rsidRPr="007F53DC" w14:paraId="060C478C" w14:textId="77777777" w:rsidTr="008F77AB">
        <w:trPr>
          <w:cantSplit/>
          <w:trHeight w:val="372"/>
          <w:jc w:val="center"/>
        </w:trPr>
        <w:tc>
          <w:tcPr>
            <w:tcW w:w="4349" w:type="dxa"/>
            <w:shd w:val="clear" w:color="auto" w:fill="auto"/>
            <w:vAlign w:val="center"/>
          </w:tcPr>
          <w:p w14:paraId="20750530" w14:textId="77777777" w:rsidR="008F77AB" w:rsidRPr="007F53DC" w:rsidRDefault="008F77AB" w:rsidP="00392AB5">
            <w:pPr>
              <w:spacing w:after="200" w:line="276" w:lineRule="auto"/>
              <w:rPr>
                <w:rFonts w:eastAsia="Calibri" w:cstheme="minorHAnsi"/>
              </w:rPr>
            </w:pPr>
          </w:p>
        </w:tc>
        <w:tc>
          <w:tcPr>
            <w:tcW w:w="4349" w:type="dxa"/>
            <w:shd w:val="clear" w:color="auto" w:fill="auto"/>
          </w:tcPr>
          <w:p w14:paraId="4454D8C1" w14:textId="77777777" w:rsidR="008F77AB" w:rsidRPr="007F53DC" w:rsidRDefault="008F77AB" w:rsidP="00392AB5">
            <w:pPr>
              <w:spacing w:after="200" w:line="276" w:lineRule="auto"/>
              <w:rPr>
                <w:rFonts w:eastAsia="Calibri" w:cstheme="minorHAnsi"/>
              </w:rPr>
            </w:pPr>
          </w:p>
        </w:tc>
      </w:tr>
      <w:tr w:rsidR="008F77AB" w:rsidRPr="007F53DC" w14:paraId="2B152B52" w14:textId="77777777" w:rsidTr="008F77AB">
        <w:trPr>
          <w:cantSplit/>
          <w:trHeight w:val="372"/>
          <w:jc w:val="center"/>
        </w:trPr>
        <w:tc>
          <w:tcPr>
            <w:tcW w:w="4349" w:type="dxa"/>
            <w:shd w:val="clear" w:color="auto" w:fill="auto"/>
          </w:tcPr>
          <w:p w14:paraId="20217AC3" w14:textId="77777777" w:rsidR="008F77AB" w:rsidRPr="007F53DC" w:rsidRDefault="008F77AB" w:rsidP="00392AB5">
            <w:pPr>
              <w:spacing w:after="200" w:line="276" w:lineRule="auto"/>
              <w:rPr>
                <w:rFonts w:eastAsia="Calibri" w:cstheme="minorHAnsi"/>
              </w:rPr>
            </w:pPr>
          </w:p>
        </w:tc>
        <w:tc>
          <w:tcPr>
            <w:tcW w:w="4349" w:type="dxa"/>
            <w:shd w:val="clear" w:color="auto" w:fill="auto"/>
          </w:tcPr>
          <w:p w14:paraId="3F6F4775" w14:textId="77777777" w:rsidR="008F77AB" w:rsidRPr="007F53DC" w:rsidRDefault="008F77AB" w:rsidP="00392AB5">
            <w:pPr>
              <w:spacing w:after="200" w:line="276" w:lineRule="auto"/>
              <w:rPr>
                <w:rFonts w:eastAsia="Calibri" w:cstheme="minorHAnsi"/>
              </w:rPr>
            </w:pPr>
          </w:p>
        </w:tc>
      </w:tr>
    </w:tbl>
    <w:p w14:paraId="662BBE21" w14:textId="77777777" w:rsidR="008F77AB" w:rsidRPr="007F53DC" w:rsidRDefault="008F77AB" w:rsidP="003063A5">
      <w:pPr>
        <w:rPr>
          <w:rFonts w:cstheme="minorHAnsi"/>
          <w:sz w:val="24"/>
          <w:szCs w:val="24"/>
        </w:rPr>
      </w:pPr>
    </w:p>
    <w:p w14:paraId="3729F3EC" w14:textId="1E6E06E5" w:rsidR="008F77AB" w:rsidRDefault="008F77AB">
      <w:pPr>
        <w:rPr>
          <w:rFonts w:cstheme="minorHAnsi"/>
          <w:sz w:val="24"/>
          <w:szCs w:val="24"/>
        </w:rPr>
      </w:pPr>
    </w:p>
    <w:p w14:paraId="3851421C" w14:textId="77777777" w:rsidR="003058E6" w:rsidRDefault="003058E6">
      <w:pPr>
        <w:rPr>
          <w:rFonts w:cstheme="minorHAnsi"/>
          <w:sz w:val="24"/>
          <w:szCs w:val="24"/>
        </w:rPr>
      </w:pPr>
    </w:p>
    <w:sdt>
      <w:sdtPr>
        <w:rPr>
          <w:rFonts w:cstheme="minorHAnsi"/>
          <w:sz w:val="24"/>
          <w:szCs w:val="24"/>
        </w:rPr>
        <w:id w:val="1744986220"/>
        <w:lock w:val="sdtContentLocked"/>
        <w:placeholder>
          <w:docPart w:val="DefaultPlaceholder_-1854013440"/>
        </w:placeholder>
        <w15:appearance w15:val="hidden"/>
      </w:sdtPr>
      <w:sdtContent>
        <w:p w14:paraId="7DB193CA" w14:textId="4F45635A" w:rsidR="003058E6" w:rsidRPr="007F53DC" w:rsidRDefault="003058E6">
          <w:pPr>
            <w:rPr>
              <w:rFonts w:cstheme="minorHAnsi"/>
              <w:sz w:val="24"/>
              <w:szCs w:val="24"/>
            </w:rPr>
          </w:pPr>
        </w:p>
        <w:sdt>
          <w:sdtPr>
            <w:id w:val="1799798465"/>
            <w:lock w:val="sdtContentLocked"/>
            <w:placeholder>
              <w:docPart w:val="DefaultPlaceholder_-1854013440"/>
            </w:placeholder>
            <w15:appearance w15:val="hidden"/>
          </w:sdtPr>
          <w:sdtEndPr>
            <w:rPr>
              <w:rFonts w:cstheme="minorHAnsi"/>
              <w:sz w:val="24"/>
              <w:szCs w:val="24"/>
            </w:rPr>
          </w:sdtEndPr>
          <w:sdtContent>
            <w:p w14:paraId="5F7F68D8" w14:textId="7911A994" w:rsidR="003063A5" w:rsidRPr="00B27BE2" w:rsidRDefault="00C54BB7" w:rsidP="00B27BE2">
              <w:pPr>
                <w:pStyle w:val="ListParagraph"/>
                <w:numPr>
                  <w:ilvl w:val="0"/>
                  <w:numId w:val="23"/>
                </w:numPr>
                <w:jc w:val="left"/>
                <w:rPr>
                  <w:rFonts w:cstheme="minorHAnsi"/>
                  <w:b/>
                  <w:sz w:val="24"/>
                  <w:szCs w:val="24"/>
                  <w:u w:val="single"/>
                </w:rPr>
              </w:pPr>
              <w:r w:rsidRPr="00B27BE2">
                <w:rPr>
                  <w:rFonts w:cstheme="minorHAnsi"/>
                  <w:b/>
                  <w:sz w:val="24"/>
                  <w:szCs w:val="24"/>
                  <w:u w:val="single"/>
                </w:rPr>
                <w:t xml:space="preserve">Research outputs </w:t>
              </w:r>
              <w:r w:rsidR="007E0BD8" w:rsidRPr="00B27BE2">
                <w:rPr>
                  <w:rFonts w:cstheme="minorHAnsi"/>
                  <w:b/>
                  <w:sz w:val="24"/>
                  <w:szCs w:val="24"/>
                  <w:u w:val="single"/>
                </w:rPr>
                <w:t>and publicity</w:t>
              </w:r>
            </w:p>
            <w:p w14:paraId="35E60494" w14:textId="77777777" w:rsidR="003063A5" w:rsidRPr="007F53DC" w:rsidRDefault="003063A5" w:rsidP="00B27BE2">
              <w:pPr>
                <w:pStyle w:val="ListParagraph"/>
                <w:jc w:val="left"/>
                <w:rPr>
                  <w:rFonts w:cstheme="minorHAnsi"/>
                  <w:sz w:val="24"/>
                  <w:szCs w:val="24"/>
                </w:rPr>
              </w:pPr>
            </w:p>
            <w:p w14:paraId="7434D0F0" w14:textId="0D693E76" w:rsidR="00D1344C" w:rsidRPr="00FA7097" w:rsidRDefault="00D1344C" w:rsidP="00B27BE2">
              <w:pPr>
                <w:spacing w:after="120"/>
                <w:rPr>
                  <w:rFonts w:cstheme="minorHAnsi"/>
                  <w:sz w:val="24"/>
                  <w:szCs w:val="24"/>
                </w:rPr>
              </w:pPr>
              <w:r w:rsidRPr="00FA7097">
                <w:rPr>
                  <w:rFonts w:cstheme="minorHAnsi"/>
                  <w:sz w:val="24"/>
                  <w:szCs w:val="24"/>
                </w:rPr>
                <w:t xml:space="preserve">A research output is any item arising from research funded </w:t>
              </w:r>
              <w:r w:rsidRPr="00FA7097">
                <w:rPr>
                  <w:rFonts w:cstheme="minorHAnsi"/>
                  <w:sz w:val="24"/>
                  <w:szCs w:val="24"/>
                </w:rPr>
                <w:t xml:space="preserve">by this grant </w:t>
              </w:r>
              <w:r w:rsidRPr="00FA7097">
                <w:rPr>
                  <w:rFonts w:cstheme="minorHAnsi"/>
                  <w:sz w:val="24"/>
                  <w:szCs w:val="24"/>
                </w:rPr>
                <w:t>that enters the public domain. Outputs can include:</w:t>
              </w:r>
            </w:p>
            <w:p w14:paraId="29408751" w14:textId="77777777" w:rsidR="00D1344C" w:rsidRPr="00FA7097" w:rsidRDefault="00D1344C" w:rsidP="00B27BE2">
              <w:pPr>
                <w:pStyle w:val="ListParagraph"/>
                <w:numPr>
                  <w:ilvl w:val="0"/>
                  <w:numId w:val="15"/>
                </w:numPr>
                <w:ind w:left="357" w:hanging="357"/>
                <w:jc w:val="left"/>
                <w:rPr>
                  <w:rFonts w:cstheme="minorHAnsi"/>
                  <w:sz w:val="24"/>
                  <w:szCs w:val="24"/>
                </w:rPr>
              </w:pPr>
              <w:r w:rsidRPr="00FA7097">
                <w:rPr>
                  <w:rFonts w:cstheme="minorHAnsi"/>
                  <w:sz w:val="24"/>
                  <w:szCs w:val="24"/>
                </w:rPr>
                <w:t>publications, for example research papers and abstracts,  conference papers, research reports, books or book chapters</w:t>
              </w:r>
            </w:p>
            <w:p w14:paraId="2B93F948" w14:textId="77777777" w:rsidR="00D1344C" w:rsidRPr="00FA7097" w:rsidRDefault="00D1344C" w:rsidP="00B27BE2">
              <w:pPr>
                <w:pStyle w:val="ListParagraph"/>
                <w:numPr>
                  <w:ilvl w:val="0"/>
                  <w:numId w:val="15"/>
                </w:numPr>
                <w:ind w:left="357" w:hanging="357"/>
                <w:jc w:val="left"/>
                <w:rPr>
                  <w:rFonts w:cstheme="minorHAnsi"/>
                  <w:sz w:val="24"/>
                  <w:szCs w:val="24"/>
                </w:rPr>
              </w:pPr>
              <w:r w:rsidRPr="00FA7097">
                <w:rPr>
                  <w:rFonts w:cstheme="minorHAnsi"/>
                  <w:sz w:val="24"/>
                  <w:szCs w:val="24"/>
                </w:rPr>
                <w:t>engagement activity based outputs, for example talks or presentations, magazine or newsletter pieces (print or online), media interviews or press releases</w:t>
              </w:r>
            </w:p>
            <w:p w14:paraId="66CF043D" w14:textId="77777777" w:rsidR="00D1344C" w:rsidRPr="00FA7097" w:rsidRDefault="00D1344C" w:rsidP="00B27BE2">
              <w:pPr>
                <w:pStyle w:val="ListParagraph"/>
                <w:numPr>
                  <w:ilvl w:val="0"/>
                  <w:numId w:val="15"/>
                </w:numPr>
                <w:ind w:left="357" w:hanging="357"/>
                <w:jc w:val="left"/>
                <w:rPr>
                  <w:rFonts w:cstheme="minorHAnsi"/>
                  <w:sz w:val="24"/>
                  <w:szCs w:val="24"/>
                </w:rPr>
              </w:pPr>
              <w:r w:rsidRPr="00FA7097">
                <w:rPr>
                  <w:rFonts w:cstheme="minorHAnsi"/>
                  <w:sz w:val="24"/>
                  <w:szCs w:val="24"/>
                </w:rPr>
                <w:t>policy, practice, patients and the public outputs, such as policy documents and participant materials</w:t>
              </w:r>
            </w:p>
            <w:p w14:paraId="2EE28422" w14:textId="77777777" w:rsidR="00D1344C" w:rsidRPr="00FA7097" w:rsidRDefault="00D1344C" w:rsidP="00B27BE2">
              <w:pPr>
                <w:pStyle w:val="ListParagraph"/>
                <w:numPr>
                  <w:ilvl w:val="0"/>
                  <w:numId w:val="15"/>
                </w:numPr>
                <w:ind w:left="357" w:hanging="357"/>
                <w:jc w:val="left"/>
                <w:rPr>
                  <w:rFonts w:cstheme="minorHAnsi"/>
                  <w:sz w:val="24"/>
                  <w:szCs w:val="24"/>
                </w:rPr>
              </w:pPr>
              <w:r w:rsidRPr="00FA7097">
                <w:rPr>
                  <w:rFonts w:cstheme="minorHAnsi"/>
                  <w:sz w:val="24"/>
                  <w:szCs w:val="24"/>
                </w:rPr>
                <w:t>research databases and models</w:t>
              </w:r>
            </w:p>
            <w:p w14:paraId="1C3FAED8" w14:textId="641AF40E" w:rsidR="00D1344C" w:rsidRPr="00FA7097" w:rsidRDefault="00D1344C" w:rsidP="00B27BE2">
              <w:pPr>
                <w:pStyle w:val="ListParagraph"/>
                <w:numPr>
                  <w:ilvl w:val="0"/>
                  <w:numId w:val="15"/>
                </w:numPr>
                <w:ind w:left="357" w:hanging="357"/>
                <w:jc w:val="left"/>
                <w:rPr>
                  <w:rFonts w:cstheme="minorHAnsi"/>
                  <w:sz w:val="24"/>
                  <w:szCs w:val="24"/>
                </w:rPr>
              </w:pPr>
              <w:r w:rsidRPr="00FA7097">
                <w:rPr>
                  <w:rFonts w:cstheme="minorHAnsi"/>
                  <w:sz w:val="24"/>
                  <w:szCs w:val="24"/>
                </w:rPr>
                <w:t>intellectual property</w:t>
              </w:r>
            </w:p>
          </w:sdtContent>
        </w:sdt>
        <w:p w14:paraId="3151E0A5" w14:textId="77777777" w:rsidR="00D1344C" w:rsidRDefault="00D1344C" w:rsidP="00B27BE2">
          <w:pPr>
            <w:jc w:val="left"/>
            <w:rPr>
              <w:rFonts w:cstheme="minorHAnsi"/>
              <w:sz w:val="24"/>
              <w:szCs w:val="24"/>
            </w:rPr>
          </w:pPr>
        </w:p>
        <w:p w14:paraId="544A8100" w14:textId="1FCD8B87" w:rsidR="003063A5" w:rsidRPr="002A6A30" w:rsidRDefault="004009E4" w:rsidP="00B27BE2">
          <w:pPr>
            <w:pStyle w:val="ListParagraph"/>
            <w:numPr>
              <w:ilvl w:val="1"/>
              <w:numId w:val="19"/>
            </w:numPr>
            <w:jc w:val="left"/>
            <w:rPr>
              <w:rFonts w:cstheme="minorHAnsi"/>
              <w:sz w:val="24"/>
              <w:szCs w:val="24"/>
            </w:rPr>
          </w:pPr>
          <w:r w:rsidRPr="002A6A30">
            <w:rPr>
              <w:rFonts w:cstheme="minorHAnsi"/>
              <w:sz w:val="24"/>
              <w:szCs w:val="24"/>
            </w:rPr>
            <w:t xml:space="preserve">All </w:t>
          </w:r>
          <w:r w:rsidR="00E66C02" w:rsidRPr="002A6A30">
            <w:rPr>
              <w:rFonts w:cstheme="minorHAnsi"/>
              <w:sz w:val="24"/>
              <w:szCs w:val="24"/>
            </w:rPr>
            <w:t xml:space="preserve">grant holders </w:t>
          </w:r>
          <w:r w:rsidR="0082085F" w:rsidRPr="002A6A30">
            <w:rPr>
              <w:rFonts w:cstheme="minorHAnsi"/>
              <w:sz w:val="24"/>
              <w:szCs w:val="24"/>
            </w:rPr>
            <w:t xml:space="preserve">are expected to submit the results of their work or research to </w:t>
          </w:r>
          <w:r w:rsidR="0082085F" w:rsidRPr="002A6A30">
            <w:rPr>
              <w:rFonts w:cstheme="minorHAnsi"/>
              <w:i/>
              <w:sz w:val="24"/>
              <w:szCs w:val="24"/>
            </w:rPr>
            <w:t>Radiography</w:t>
          </w:r>
          <w:r w:rsidR="0082085F" w:rsidRPr="002A6A30">
            <w:rPr>
              <w:rFonts w:cstheme="minorHAnsi"/>
              <w:sz w:val="24"/>
              <w:szCs w:val="24"/>
            </w:rPr>
            <w:t xml:space="preserve"> for publication, and send a copy of any publications to the </w:t>
          </w:r>
          <w:proofErr w:type="spellStart"/>
          <w:r w:rsidR="0082085F" w:rsidRPr="002A6A30">
            <w:rPr>
              <w:rFonts w:cstheme="minorHAnsi"/>
              <w:sz w:val="24"/>
              <w:szCs w:val="24"/>
            </w:rPr>
            <w:t>CoR.</w:t>
          </w:r>
          <w:proofErr w:type="spellEnd"/>
        </w:p>
        <w:p w14:paraId="4943B1AB" w14:textId="77777777" w:rsidR="00CA7992" w:rsidRPr="007F53DC" w:rsidRDefault="00CA7992" w:rsidP="00B27BE2">
          <w:pPr>
            <w:pStyle w:val="ListParagraph"/>
            <w:ind w:left="357"/>
            <w:jc w:val="left"/>
            <w:rPr>
              <w:rFonts w:cstheme="minorHAnsi"/>
              <w:sz w:val="24"/>
              <w:szCs w:val="24"/>
            </w:rPr>
          </w:pPr>
        </w:p>
        <w:p w14:paraId="4503D0B3" w14:textId="4C1C1338" w:rsidR="00CA7992" w:rsidRPr="002A6A30" w:rsidRDefault="00CA7992" w:rsidP="00B27BE2">
          <w:pPr>
            <w:pStyle w:val="ListParagraph"/>
            <w:numPr>
              <w:ilvl w:val="1"/>
              <w:numId w:val="19"/>
            </w:numPr>
            <w:jc w:val="left"/>
            <w:rPr>
              <w:rFonts w:cstheme="minorHAnsi"/>
              <w:sz w:val="24"/>
              <w:szCs w:val="24"/>
            </w:rPr>
          </w:pPr>
          <w:r w:rsidRPr="002A6A30">
            <w:rPr>
              <w:rFonts w:cstheme="minorHAnsi"/>
              <w:sz w:val="24"/>
              <w:szCs w:val="24"/>
            </w:rPr>
            <w:t xml:space="preserve">All </w:t>
          </w:r>
          <w:r w:rsidR="00E66C02" w:rsidRPr="002A6A30">
            <w:rPr>
              <w:rFonts w:cstheme="minorHAnsi"/>
              <w:sz w:val="24"/>
              <w:szCs w:val="24"/>
            </w:rPr>
            <w:t xml:space="preserve">grant holders </w:t>
          </w:r>
          <w:r w:rsidRPr="002A6A30">
            <w:rPr>
              <w:rFonts w:cstheme="minorHAnsi"/>
              <w:sz w:val="24"/>
              <w:szCs w:val="24"/>
            </w:rPr>
            <w:t>are expected to present the results of th</w:t>
          </w:r>
          <w:r w:rsidR="0082085F" w:rsidRPr="002A6A30">
            <w:rPr>
              <w:rFonts w:cstheme="minorHAnsi"/>
              <w:sz w:val="24"/>
              <w:szCs w:val="24"/>
            </w:rPr>
            <w:t>eir work or research at UKIO congress</w:t>
          </w:r>
          <w:r w:rsidR="00F417D2" w:rsidRPr="002A6A30">
            <w:rPr>
              <w:rFonts w:cstheme="minorHAnsi"/>
              <w:sz w:val="24"/>
              <w:szCs w:val="24"/>
            </w:rPr>
            <w:t>,</w:t>
          </w:r>
          <w:r w:rsidRPr="002A6A30">
            <w:rPr>
              <w:rFonts w:cstheme="minorHAnsi"/>
              <w:sz w:val="24"/>
              <w:szCs w:val="24"/>
            </w:rPr>
            <w:t xml:space="preserve"> the Annual CoR Radiotherapy Conference, or similar.</w:t>
          </w:r>
        </w:p>
        <w:p w14:paraId="3E6A4C3A" w14:textId="77777777" w:rsidR="003063A5" w:rsidRPr="007F53DC" w:rsidRDefault="003063A5" w:rsidP="00B27BE2">
          <w:pPr>
            <w:pStyle w:val="ListParagraph"/>
            <w:ind w:left="357"/>
            <w:jc w:val="left"/>
            <w:rPr>
              <w:rFonts w:cstheme="minorHAnsi"/>
              <w:sz w:val="24"/>
              <w:szCs w:val="24"/>
            </w:rPr>
          </w:pPr>
        </w:p>
        <w:p w14:paraId="44E41581" w14:textId="51A09E00" w:rsidR="003A7F92" w:rsidRPr="002A6A30" w:rsidRDefault="009B0E57" w:rsidP="00B27BE2">
          <w:pPr>
            <w:pStyle w:val="ListParagraph"/>
            <w:numPr>
              <w:ilvl w:val="1"/>
              <w:numId w:val="19"/>
            </w:numPr>
            <w:jc w:val="left"/>
            <w:rPr>
              <w:rFonts w:cstheme="minorHAnsi"/>
              <w:sz w:val="24"/>
              <w:szCs w:val="24"/>
            </w:rPr>
          </w:pPr>
          <w:r w:rsidRPr="002A6A30">
            <w:rPr>
              <w:rFonts w:cstheme="minorHAnsi"/>
              <w:sz w:val="24"/>
              <w:szCs w:val="24"/>
            </w:rPr>
            <w:t>Any</w:t>
          </w:r>
          <w:r w:rsidR="0082085F" w:rsidRPr="002A6A30">
            <w:rPr>
              <w:rFonts w:cstheme="minorHAnsi"/>
              <w:sz w:val="24"/>
              <w:szCs w:val="24"/>
            </w:rPr>
            <w:t xml:space="preserve"> presentations or publications </w:t>
          </w:r>
          <w:r w:rsidR="0082085F" w:rsidRPr="002A6A30">
            <w:rPr>
              <w:rFonts w:cstheme="minorHAnsi"/>
              <w:sz w:val="24"/>
              <w:szCs w:val="24"/>
              <w:u w:val="single"/>
            </w:rPr>
            <w:t>must</w:t>
          </w:r>
          <w:r w:rsidR="0082085F" w:rsidRPr="002A6A30">
            <w:rPr>
              <w:rFonts w:cstheme="minorHAnsi"/>
              <w:sz w:val="24"/>
              <w:szCs w:val="24"/>
            </w:rPr>
            <w:t xml:space="preserve"> be communicated to the Co</w:t>
          </w:r>
          <w:r w:rsidRPr="002A6A30">
            <w:rPr>
              <w:rFonts w:cstheme="minorHAnsi"/>
              <w:sz w:val="24"/>
              <w:szCs w:val="24"/>
            </w:rPr>
            <w:t>R as soon as reasonably practicable.</w:t>
          </w:r>
        </w:p>
        <w:p w14:paraId="2C9B39AA" w14:textId="77777777" w:rsidR="00EF486B" w:rsidRDefault="00EF486B" w:rsidP="00B27BE2">
          <w:pPr>
            <w:jc w:val="left"/>
            <w:rPr>
              <w:rFonts w:cstheme="minorHAnsi"/>
              <w:sz w:val="24"/>
              <w:szCs w:val="24"/>
            </w:rPr>
          </w:pPr>
        </w:p>
        <w:p w14:paraId="3B7682B7" w14:textId="4D5DA722" w:rsidR="00D1344C" w:rsidRPr="002A6A30" w:rsidRDefault="00D1344C" w:rsidP="00B27BE2">
          <w:pPr>
            <w:pStyle w:val="ListParagraph"/>
            <w:numPr>
              <w:ilvl w:val="1"/>
              <w:numId w:val="19"/>
            </w:numPr>
            <w:spacing w:after="120"/>
            <w:ind w:left="714" w:hanging="357"/>
            <w:contextualSpacing w:val="0"/>
            <w:jc w:val="left"/>
            <w:rPr>
              <w:rFonts w:cstheme="minorHAnsi"/>
              <w:sz w:val="24"/>
              <w:szCs w:val="24"/>
            </w:rPr>
          </w:pPr>
          <w:r w:rsidRPr="002A6A30">
            <w:rPr>
              <w:rFonts w:cstheme="minorHAnsi"/>
              <w:sz w:val="24"/>
              <w:szCs w:val="24"/>
            </w:rPr>
            <w:t xml:space="preserve">All written and oral research outputs </w:t>
          </w:r>
          <w:r w:rsidR="009B0E57" w:rsidRPr="002A6A30">
            <w:rPr>
              <w:rFonts w:cstheme="minorHAnsi"/>
              <w:sz w:val="24"/>
              <w:szCs w:val="24"/>
            </w:rPr>
            <w:t>must</w:t>
          </w:r>
          <w:r w:rsidRPr="002A6A30">
            <w:rPr>
              <w:rFonts w:cstheme="minorHAnsi"/>
              <w:sz w:val="24"/>
              <w:szCs w:val="24"/>
            </w:rPr>
            <w:t>:</w:t>
          </w:r>
        </w:p>
        <w:p w14:paraId="1E24C6F9" w14:textId="4CB4F369" w:rsidR="00D1344C" w:rsidRPr="000A198B" w:rsidRDefault="00D1344C" w:rsidP="00B27BE2">
          <w:pPr>
            <w:pStyle w:val="ListParagraph"/>
            <w:numPr>
              <w:ilvl w:val="0"/>
              <w:numId w:val="17"/>
            </w:numPr>
            <w:ind w:left="993" w:hanging="284"/>
            <w:jc w:val="left"/>
            <w:rPr>
              <w:rFonts w:cstheme="minorHAnsi"/>
              <w:sz w:val="24"/>
              <w:szCs w:val="24"/>
            </w:rPr>
          </w:pPr>
          <w:r w:rsidRPr="000A198B">
            <w:rPr>
              <w:rFonts w:cstheme="minorHAnsi"/>
              <w:sz w:val="24"/>
              <w:szCs w:val="24"/>
            </w:rPr>
            <w:t xml:space="preserve">acknowledge the </w:t>
          </w:r>
          <w:r w:rsidRPr="000A198B">
            <w:rPr>
              <w:rFonts w:cstheme="minorHAnsi"/>
              <w:sz w:val="24"/>
              <w:szCs w:val="24"/>
            </w:rPr>
            <w:t>CoR Doctoral Fellowship fu</w:t>
          </w:r>
          <w:r w:rsidRPr="000A198B">
            <w:rPr>
              <w:rFonts w:cstheme="minorHAnsi"/>
              <w:sz w:val="24"/>
              <w:szCs w:val="24"/>
            </w:rPr>
            <w:t>nding in full</w:t>
          </w:r>
        </w:p>
        <w:p w14:paraId="03F206FE" w14:textId="7D8D7454" w:rsidR="00D1344C" w:rsidRPr="000A198B" w:rsidRDefault="00D1344C" w:rsidP="00B27BE2">
          <w:pPr>
            <w:pStyle w:val="ListParagraph"/>
            <w:numPr>
              <w:ilvl w:val="0"/>
              <w:numId w:val="17"/>
            </w:numPr>
            <w:ind w:left="993" w:hanging="284"/>
            <w:jc w:val="left"/>
            <w:rPr>
              <w:rFonts w:cstheme="minorHAnsi"/>
              <w:sz w:val="24"/>
              <w:szCs w:val="24"/>
            </w:rPr>
          </w:pPr>
          <w:r w:rsidRPr="000A198B">
            <w:rPr>
              <w:rFonts w:cstheme="minorHAnsi"/>
              <w:sz w:val="24"/>
              <w:szCs w:val="24"/>
            </w:rPr>
            <w:t>include the CoR Doctoral Fellowship unique award identifier</w:t>
          </w:r>
        </w:p>
        <w:p w14:paraId="7702EB27" w14:textId="5EACFF7B" w:rsidR="00D1344C" w:rsidRPr="000A198B" w:rsidRDefault="00D1344C" w:rsidP="00B27BE2">
          <w:pPr>
            <w:pStyle w:val="ListParagraph"/>
            <w:numPr>
              <w:ilvl w:val="0"/>
              <w:numId w:val="17"/>
            </w:numPr>
            <w:ind w:left="993" w:hanging="284"/>
            <w:jc w:val="left"/>
            <w:rPr>
              <w:rFonts w:cstheme="minorHAnsi"/>
              <w:sz w:val="24"/>
              <w:szCs w:val="24"/>
            </w:rPr>
          </w:pPr>
          <w:r w:rsidRPr="000A198B">
            <w:rPr>
              <w:rFonts w:cstheme="minorHAnsi"/>
              <w:sz w:val="24"/>
              <w:szCs w:val="24"/>
            </w:rPr>
            <w:t>include the CoR Doctoral Fellowship disclaimer</w:t>
          </w:r>
          <w:r w:rsidR="00A321E5">
            <w:rPr>
              <w:rFonts w:cstheme="minorHAnsi"/>
              <w:sz w:val="24"/>
              <w:szCs w:val="24"/>
            </w:rPr>
            <w:t xml:space="preserve"> </w:t>
          </w:r>
          <w:r w:rsidR="002A6A30">
            <w:rPr>
              <w:rFonts w:cstheme="minorHAnsi"/>
              <w:sz w:val="24"/>
              <w:szCs w:val="24"/>
            </w:rPr>
            <w:t>(</w:t>
          </w:r>
          <w:r w:rsidR="00A321E5">
            <w:rPr>
              <w:rFonts w:cstheme="minorHAnsi"/>
              <w:sz w:val="24"/>
              <w:szCs w:val="24"/>
            </w:rPr>
            <w:t>standard wording</w:t>
          </w:r>
          <w:r w:rsidR="002A6A30">
            <w:rPr>
              <w:rFonts w:cstheme="minorHAnsi"/>
              <w:sz w:val="24"/>
              <w:szCs w:val="24"/>
            </w:rPr>
            <w:t>)</w:t>
          </w:r>
        </w:p>
        <w:p w14:paraId="4E625FBB" w14:textId="77777777" w:rsidR="00D1344C" w:rsidRPr="00D1344C" w:rsidRDefault="00D1344C" w:rsidP="00B27BE2">
          <w:pPr>
            <w:jc w:val="left"/>
            <w:rPr>
              <w:rFonts w:cstheme="minorHAnsi"/>
              <w:sz w:val="24"/>
              <w:szCs w:val="24"/>
            </w:rPr>
          </w:pPr>
        </w:p>
        <w:p w14:paraId="15242240" w14:textId="2D1DAE59" w:rsidR="00D1344C" w:rsidRPr="00FA7097" w:rsidRDefault="00A321E5" w:rsidP="00B27BE2">
          <w:pPr>
            <w:pStyle w:val="ListParagraph"/>
            <w:numPr>
              <w:ilvl w:val="1"/>
              <w:numId w:val="19"/>
            </w:numPr>
            <w:spacing w:after="120"/>
            <w:ind w:left="714" w:hanging="357"/>
            <w:contextualSpacing w:val="0"/>
            <w:jc w:val="left"/>
            <w:rPr>
              <w:rFonts w:cstheme="minorHAnsi"/>
              <w:sz w:val="24"/>
              <w:szCs w:val="24"/>
            </w:rPr>
          </w:pPr>
          <w:r w:rsidRPr="00FA7097">
            <w:rPr>
              <w:rFonts w:cstheme="minorHAnsi"/>
              <w:sz w:val="24"/>
              <w:szCs w:val="24"/>
            </w:rPr>
            <w:t xml:space="preserve">Standard </w:t>
          </w:r>
          <w:r w:rsidR="00D1344C" w:rsidRPr="00FA7097">
            <w:rPr>
              <w:rFonts w:cstheme="minorHAnsi"/>
              <w:sz w:val="24"/>
              <w:szCs w:val="24"/>
            </w:rPr>
            <w:t>wording</w:t>
          </w:r>
          <w:r w:rsidRPr="00FA7097">
            <w:rPr>
              <w:rFonts w:cstheme="minorHAnsi"/>
              <w:sz w:val="24"/>
              <w:szCs w:val="24"/>
            </w:rPr>
            <w:t xml:space="preserve"> should be used</w:t>
          </w:r>
          <w:r w:rsidR="000A198B" w:rsidRPr="00FA7097">
            <w:rPr>
              <w:rFonts w:cstheme="minorHAnsi"/>
              <w:sz w:val="24"/>
              <w:szCs w:val="24"/>
            </w:rPr>
            <w:t xml:space="preserve"> to acknowledge funding</w:t>
          </w:r>
          <w:r w:rsidR="00D1344C" w:rsidRPr="00FA7097">
            <w:rPr>
              <w:rFonts w:cstheme="minorHAnsi"/>
              <w:sz w:val="24"/>
              <w:szCs w:val="24"/>
            </w:rPr>
            <w:t>:</w:t>
          </w:r>
        </w:p>
        <w:p w14:paraId="68906464" w14:textId="11F4B79A" w:rsidR="00D1344C" w:rsidRDefault="00AB11D8" w:rsidP="00B27BE2">
          <w:pPr>
            <w:ind w:left="709"/>
            <w:jc w:val="left"/>
            <w:rPr>
              <w:rFonts w:cstheme="minorHAnsi"/>
              <w:sz w:val="24"/>
              <w:szCs w:val="24"/>
            </w:rPr>
          </w:pPr>
          <w:r>
            <w:rPr>
              <w:rFonts w:cstheme="minorHAnsi"/>
              <w:sz w:val="24"/>
              <w:szCs w:val="24"/>
            </w:rPr>
            <w:t>“</w:t>
          </w:r>
          <w:r w:rsidRPr="00AB11D8">
            <w:rPr>
              <w:rFonts w:cstheme="minorHAnsi"/>
              <w:sz w:val="24"/>
              <w:szCs w:val="24"/>
            </w:rPr>
            <w:t>This study/project is funded by the College of Radiographers Doctoral Fellowship Grant [CoR DF unique award identifier]. The views expressed are those of the author(s) and not necessarily those of the College of Radiographers.</w:t>
          </w:r>
          <w:r>
            <w:rPr>
              <w:rFonts w:cstheme="minorHAnsi"/>
              <w:sz w:val="24"/>
              <w:szCs w:val="24"/>
            </w:rPr>
            <w:t>”</w:t>
          </w:r>
        </w:p>
        <w:p w14:paraId="74FB6087" w14:textId="77777777" w:rsidR="000A198B" w:rsidRPr="00D1344C" w:rsidRDefault="000A198B" w:rsidP="00B27BE2">
          <w:pPr>
            <w:jc w:val="left"/>
            <w:rPr>
              <w:rFonts w:cstheme="minorHAnsi"/>
              <w:sz w:val="24"/>
              <w:szCs w:val="24"/>
            </w:rPr>
          </w:pPr>
        </w:p>
        <w:p w14:paraId="48A375ED" w14:textId="462A617F" w:rsidR="00D1344C" w:rsidRPr="002A6A30" w:rsidRDefault="00A321E5" w:rsidP="00B27BE2">
          <w:pPr>
            <w:pStyle w:val="ListParagraph"/>
            <w:numPr>
              <w:ilvl w:val="1"/>
              <w:numId w:val="19"/>
            </w:numPr>
            <w:jc w:val="left"/>
            <w:rPr>
              <w:rFonts w:cstheme="minorHAnsi"/>
              <w:sz w:val="24"/>
              <w:szCs w:val="24"/>
            </w:rPr>
          </w:pPr>
          <w:r w:rsidRPr="002A6A30">
            <w:rPr>
              <w:rFonts w:cstheme="minorHAnsi"/>
              <w:sz w:val="24"/>
              <w:szCs w:val="24"/>
            </w:rPr>
            <w:t>A</w:t>
          </w:r>
          <w:r w:rsidR="00D1344C" w:rsidRPr="002A6A30">
            <w:rPr>
              <w:rFonts w:cstheme="minorHAnsi"/>
              <w:sz w:val="24"/>
              <w:szCs w:val="24"/>
            </w:rPr>
            <w:t xml:space="preserve">ny other </w:t>
          </w:r>
          <w:r w:rsidR="00AB11D8" w:rsidRPr="002A6A30">
            <w:rPr>
              <w:rFonts w:cstheme="minorHAnsi"/>
              <w:sz w:val="24"/>
              <w:szCs w:val="24"/>
            </w:rPr>
            <w:t>CoR</w:t>
          </w:r>
          <w:r w:rsidR="00D1344C" w:rsidRPr="002A6A30">
            <w:rPr>
              <w:rFonts w:cstheme="minorHAnsi"/>
              <w:sz w:val="24"/>
              <w:szCs w:val="24"/>
            </w:rPr>
            <w:t xml:space="preserve"> support </w:t>
          </w:r>
          <w:r w:rsidRPr="002A6A30">
            <w:rPr>
              <w:rFonts w:cstheme="minorHAnsi"/>
              <w:sz w:val="24"/>
              <w:szCs w:val="24"/>
            </w:rPr>
            <w:t>the</w:t>
          </w:r>
          <w:r w:rsidR="00D1344C" w:rsidRPr="002A6A30">
            <w:rPr>
              <w:rFonts w:cstheme="minorHAnsi"/>
              <w:sz w:val="24"/>
              <w:szCs w:val="24"/>
            </w:rPr>
            <w:t xml:space="preserve"> project may have received</w:t>
          </w:r>
          <w:r w:rsidR="00AB11D8" w:rsidRPr="002A6A30">
            <w:rPr>
              <w:rFonts w:cstheme="minorHAnsi"/>
              <w:sz w:val="24"/>
              <w:szCs w:val="24"/>
            </w:rPr>
            <w:t>, f</w:t>
          </w:r>
          <w:r w:rsidR="00D1344C" w:rsidRPr="002A6A30">
            <w:rPr>
              <w:rFonts w:cstheme="minorHAnsi"/>
              <w:sz w:val="24"/>
              <w:szCs w:val="24"/>
            </w:rPr>
            <w:t xml:space="preserve">or example from our </w:t>
          </w:r>
          <w:r w:rsidR="00AB11D8" w:rsidRPr="002A6A30">
            <w:rPr>
              <w:rFonts w:cstheme="minorHAnsi"/>
              <w:sz w:val="24"/>
              <w:szCs w:val="24"/>
            </w:rPr>
            <w:t>Formal Radiography Research Mentoring (FoRRM) scheme</w:t>
          </w:r>
          <w:r w:rsidRPr="002A6A30">
            <w:rPr>
              <w:rFonts w:cstheme="minorHAnsi"/>
              <w:sz w:val="24"/>
              <w:szCs w:val="24"/>
            </w:rPr>
            <w:t>, should be acknowledged</w:t>
          </w:r>
          <w:r w:rsidR="00AB11D8" w:rsidRPr="002A6A30">
            <w:rPr>
              <w:rFonts w:cstheme="minorHAnsi"/>
              <w:sz w:val="24"/>
              <w:szCs w:val="24"/>
            </w:rPr>
            <w:t>.</w:t>
          </w:r>
        </w:p>
        <w:p w14:paraId="3C247A9D" w14:textId="77777777" w:rsidR="00AB11D8" w:rsidRDefault="00AB11D8" w:rsidP="00B27BE2">
          <w:pPr>
            <w:jc w:val="left"/>
            <w:rPr>
              <w:rFonts w:cstheme="minorHAnsi"/>
              <w:sz w:val="24"/>
              <w:szCs w:val="24"/>
            </w:rPr>
          </w:pPr>
        </w:p>
        <w:p w14:paraId="3C26BA00" w14:textId="52439D1E" w:rsidR="00F417D2" w:rsidRPr="002A6A30" w:rsidRDefault="00F417D2" w:rsidP="00B27BE2">
          <w:pPr>
            <w:pStyle w:val="ListParagraph"/>
            <w:numPr>
              <w:ilvl w:val="1"/>
              <w:numId w:val="19"/>
            </w:numPr>
            <w:jc w:val="left"/>
            <w:rPr>
              <w:rFonts w:cstheme="minorHAnsi"/>
              <w:bCs/>
              <w:sz w:val="24"/>
              <w:szCs w:val="24"/>
            </w:rPr>
          </w:pPr>
          <w:r w:rsidRPr="002A6A30">
            <w:rPr>
              <w:rFonts w:cstheme="minorHAnsi"/>
              <w:bCs/>
              <w:sz w:val="24"/>
              <w:szCs w:val="24"/>
            </w:rPr>
            <w:t>When acknowledging t</w:t>
          </w:r>
          <w:r w:rsidRPr="002A6A30">
            <w:rPr>
              <w:rFonts w:cstheme="minorHAnsi"/>
              <w:bCs/>
              <w:sz w:val="24"/>
              <w:szCs w:val="24"/>
            </w:rPr>
            <w:t>he CoR</w:t>
          </w:r>
          <w:r w:rsidRPr="002A6A30">
            <w:rPr>
              <w:rFonts w:cstheme="minorHAnsi"/>
              <w:bCs/>
              <w:sz w:val="24"/>
              <w:szCs w:val="24"/>
            </w:rPr>
            <w:t xml:space="preserve"> in research outputs and publications it is vital that the unique award identifier is included. This is an alphanumeric code assigned to your award and its inclusion allows the </w:t>
          </w:r>
          <w:r w:rsidRPr="002A6A30">
            <w:rPr>
              <w:rFonts w:cstheme="minorHAnsi"/>
              <w:bCs/>
              <w:sz w:val="24"/>
              <w:szCs w:val="24"/>
            </w:rPr>
            <w:t>CoR</w:t>
          </w:r>
          <w:r w:rsidRPr="002A6A30">
            <w:rPr>
              <w:rFonts w:cstheme="minorHAnsi"/>
              <w:bCs/>
              <w:sz w:val="24"/>
              <w:szCs w:val="24"/>
            </w:rPr>
            <w:t xml:space="preserve"> to identify and pull information from publishers into </w:t>
          </w:r>
          <w:r w:rsidRPr="002A6A30">
            <w:rPr>
              <w:rFonts w:cstheme="minorHAnsi"/>
              <w:bCs/>
              <w:sz w:val="24"/>
              <w:szCs w:val="24"/>
            </w:rPr>
            <w:t>CoR</w:t>
          </w:r>
          <w:r w:rsidRPr="002A6A30">
            <w:rPr>
              <w:rFonts w:cstheme="minorHAnsi"/>
              <w:bCs/>
              <w:sz w:val="24"/>
              <w:szCs w:val="24"/>
            </w:rPr>
            <w:t xml:space="preserve"> information systems.</w:t>
          </w:r>
        </w:p>
        <w:p w14:paraId="4247EB4A" w14:textId="3A9AC903" w:rsidR="00F417D2" w:rsidRDefault="00575EA0" w:rsidP="00B27BE2">
          <w:pPr>
            <w:ind w:left="720"/>
            <w:jc w:val="left"/>
            <w:rPr>
              <w:rFonts w:cstheme="minorHAnsi"/>
              <w:bCs/>
              <w:sz w:val="24"/>
              <w:szCs w:val="24"/>
            </w:rPr>
          </w:pPr>
          <w:r>
            <w:rPr>
              <w:rFonts w:cstheme="minorHAnsi"/>
              <w:bCs/>
              <w:sz w:val="24"/>
              <w:szCs w:val="24"/>
            </w:rPr>
            <w:t>T</w:t>
          </w:r>
          <w:r w:rsidR="00F417D2" w:rsidRPr="00F417D2">
            <w:rPr>
              <w:rFonts w:cstheme="minorHAnsi"/>
              <w:bCs/>
              <w:sz w:val="24"/>
              <w:szCs w:val="24"/>
            </w:rPr>
            <w:t>he unique award identifier will be ‘</w:t>
          </w:r>
          <w:r>
            <w:rPr>
              <w:rFonts w:cstheme="minorHAnsi"/>
              <w:bCs/>
              <w:sz w:val="24"/>
              <w:szCs w:val="24"/>
            </w:rPr>
            <w:t>DF’</w:t>
          </w:r>
          <w:r w:rsidR="00F417D2" w:rsidRPr="00F417D2">
            <w:rPr>
              <w:rFonts w:cstheme="minorHAnsi"/>
              <w:bCs/>
              <w:sz w:val="24"/>
              <w:szCs w:val="24"/>
            </w:rPr>
            <w:t xml:space="preserve"> followed by a </w:t>
          </w:r>
          <w:r>
            <w:rPr>
              <w:rFonts w:cstheme="minorHAnsi"/>
              <w:bCs/>
              <w:sz w:val="24"/>
              <w:szCs w:val="24"/>
            </w:rPr>
            <w:t>three</w:t>
          </w:r>
          <w:r w:rsidR="00F417D2" w:rsidRPr="00F417D2">
            <w:rPr>
              <w:rFonts w:cstheme="minorHAnsi"/>
              <w:bCs/>
              <w:sz w:val="24"/>
              <w:szCs w:val="24"/>
            </w:rPr>
            <w:t xml:space="preserve"> digit number (e.g. ‘</w:t>
          </w:r>
          <w:r>
            <w:rPr>
              <w:rFonts w:cstheme="minorHAnsi"/>
              <w:bCs/>
              <w:sz w:val="24"/>
              <w:szCs w:val="24"/>
            </w:rPr>
            <w:t>DF</w:t>
          </w:r>
          <w:r w:rsidR="00F417D2" w:rsidRPr="00F417D2">
            <w:rPr>
              <w:rFonts w:cstheme="minorHAnsi"/>
              <w:bCs/>
              <w:sz w:val="24"/>
              <w:szCs w:val="24"/>
            </w:rPr>
            <w:t>001’)</w:t>
          </w:r>
          <w:r w:rsidR="00977549">
            <w:rPr>
              <w:rFonts w:cstheme="minorHAnsi"/>
              <w:bCs/>
              <w:sz w:val="24"/>
              <w:szCs w:val="24"/>
            </w:rPr>
            <w:t xml:space="preserve">; this </w:t>
          </w:r>
          <w:r w:rsidR="00F417D2" w:rsidRPr="00F417D2">
            <w:rPr>
              <w:rFonts w:cstheme="minorHAnsi"/>
              <w:bCs/>
              <w:sz w:val="24"/>
              <w:szCs w:val="24"/>
            </w:rPr>
            <w:t xml:space="preserve">may also be referred to as </w:t>
          </w:r>
          <w:r w:rsidR="002A6A30">
            <w:rPr>
              <w:rFonts w:cstheme="minorHAnsi"/>
              <w:bCs/>
              <w:sz w:val="24"/>
              <w:szCs w:val="24"/>
            </w:rPr>
            <w:t>the</w:t>
          </w:r>
          <w:r w:rsidR="00F417D2" w:rsidRPr="00F417D2">
            <w:rPr>
              <w:rFonts w:cstheme="minorHAnsi"/>
              <w:bCs/>
              <w:sz w:val="24"/>
              <w:szCs w:val="24"/>
            </w:rPr>
            <w:t xml:space="preserve"> project or grant reference number. </w:t>
          </w:r>
          <w:r w:rsidR="008826EE">
            <w:rPr>
              <w:rFonts w:cstheme="minorHAnsi"/>
              <w:bCs/>
              <w:sz w:val="24"/>
              <w:szCs w:val="24"/>
            </w:rPr>
            <w:t xml:space="preserve"> </w:t>
          </w:r>
        </w:p>
        <w:p w14:paraId="748DAD2E" w14:textId="77777777" w:rsidR="000A198B" w:rsidRDefault="000A198B" w:rsidP="00B27BE2">
          <w:pPr>
            <w:jc w:val="left"/>
            <w:rPr>
              <w:rFonts w:cstheme="minorHAnsi"/>
              <w:bCs/>
              <w:sz w:val="24"/>
              <w:szCs w:val="24"/>
            </w:rPr>
          </w:pPr>
        </w:p>
        <w:p w14:paraId="68A9ECAA" w14:textId="207F9A74" w:rsidR="00BD722B" w:rsidRPr="002A6A30" w:rsidRDefault="005630B3" w:rsidP="00B27BE2">
          <w:pPr>
            <w:pStyle w:val="ListParagraph"/>
            <w:numPr>
              <w:ilvl w:val="1"/>
              <w:numId w:val="19"/>
            </w:numPr>
            <w:jc w:val="left"/>
            <w:rPr>
              <w:rFonts w:cstheme="minorHAnsi"/>
              <w:sz w:val="24"/>
              <w:szCs w:val="24"/>
            </w:rPr>
          </w:pPr>
          <w:r w:rsidRPr="002A6A30">
            <w:rPr>
              <w:rFonts w:cstheme="minorHAnsi"/>
              <w:sz w:val="24"/>
              <w:szCs w:val="24"/>
            </w:rPr>
            <w:t>N</w:t>
          </w:r>
          <w:r w:rsidR="00BD722B" w:rsidRPr="002A6A30">
            <w:rPr>
              <w:rFonts w:cstheme="minorHAnsi"/>
              <w:sz w:val="24"/>
              <w:szCs w:val="24"/>
            </w:rPr>
            <w:t xml:space="preserve">otify the CoR of all research outputs </w:t>
          </w:r>
          <w:r w:rsidR="00BD722B" w:rsidRPr="002A6A30">
            <w:rPr>
              <w:rFonts w:cstheme="minorHAnsi"/>
              <w:sz w:val="24"/>
              <w:szCs w:val="24"/>
            </w:rPr>
            <w:t>as soon as reasonably practicable</w:t>
          </w:r>
          <w:r w:rsidRPr="002A6A30">
            <w:rPr>
              <w:rFonts w:cstheme="minorHAnsi"/>
              <w:sz w:val="24"/>
              <w:szCs w:val="24"/>
            </w:rPr>
            <w:t xml:space="preserve"> by contacting </w:t>
          </w:r>
          <w:hyperlink r:id="rId9" w:history="1">
            <w:r w:rsidR="00BD722B" w:rsidRPr="002A6A30">
              <w:rPr>
                <w:rStyle w:val="Hyperlink"/>
                <w:rFonts w:cstheme="minorHAnsi"/>
                <w:sz w:val="24"/>
                <w:szCs w:val="24"/>
              </w:rPr>
              <w:t>pande@sor.org</w:t>
            </w:r>
          </w:hyperlink>
          <w:r w:rsidR="00BD722B" w:rsidRPr="002A6A30">
            <w:rPr>
              <w:rFonts w:cstheme="minorHAnsi"/>
              <w:sz w:val="24"/>
              <w:szCs w:val="24"/>
            </w:rPr>
            <w:t xml:space="preserve"> </w:t>
          </w:r>
        </w:p>
      </w:sdtContent>
    </w:sdt>
    <w:p w14:paraId="7826813D" w14:textId="77777777" w:rsidR="00F417D2" w:rsidRDefault="00F417D2" w:rsidP="003A7F92">
      <w:pPr>
        <w:rPr>
          <w:rFonts w:cstheme="minorHAnsi"/>
          <w:b/>
          <w:sz w:val="24"/>
          <w:szCs w:val="24"/>
          <w:u w:val="single"/>
        </w:rPr>
      </w:pPr>
    </w:p>
    <w:p w14:paraId="53008142" w14:textId="77777777" w:rsidR="003058E6" w:rsidRDefault="003058E6" w:rsidP="003A7F92">
      <w:pPr>
        <w:rPr>
          <w:rFonts w:cstheme="minorHAnsi"/>
          <w:b/>
          <w:sz w:val="24"/>
          <w:szCs w:val="24"/>
          <w:u w:val="single"/>
        </w:rPr>
      </w:pPr>
    </w:p>
    <w:sdt>
      <w:sdtPr>
        <w:rPr>
          <w:rFonts w:cstheme="minorHAnsi"/>
          <w:b/>
          <w:sz w:val="24"/>
          <w:szCs w:val="24"/>
          <w:u w:val="single"/>
        </w:rPr>
        <w:id w:val="-619373554"/>
        <w:lock w:val="sdtContentLocked"/>
        <w:placeholder>
          <w:docPart w:val="DefaultPlaceholder_-1854013440"/>
        </w:placeholder>
        <w15:appearance w15:val="hidden"/>
      </w:sdtPr>
      <w:sdtEndPr>
        <w:rPr>
          <w:b w:val="0"/>
          <w:u w:val="none"/>
        </w:rPr>
      </w:sdtEndPr>
      <w:sdtContent>
        <w:p w14:paraId="4E0ECA7D" w14:textId="285C0727" w:rsidR="003A7F92" w:rsidRPr="00B27BE2" w:rsidRDefault="0082085F" w:rsidP="00B27BE2">
          <w:pPr>
            <w:pStyle w:val="ListParagraph"/>
            <w:numPr>
              <w:ilvl w:val="0"/>
              <w:numId w:val="23"/>
            </w:numPr>
            <w:rPr>
              <w:rFonts w:cstheme="minorHAnsi"/>
              <w:b/>
              <w:sz w:val="24"/>
              <w:szCs w:val="24"/>
              <w:u w:val="single"/>
            </w:rPr>
          </w:pPr>
          <w:r w:rsidRPr="00B27BE2">
            <w:rPr>
              <w:rFonts w:cstheme="minorHAnsi"/>
              <w:b/>
              <w:sz w:val="24"/>
              <w:szCs w:val="24"/>
              <w:u w:val="single"/>
            </w:rPr>
            <w:t xml:space="preserve">Requirements for </w:t>
          </w:r>
          <w:r w:rsidR="002E1901" w:rsidRPr="00B27BE2">
            <w:rPr>
              <w:rFonts w:cstheme="minorHAnsi"/>
              <w:b/>
              <w:sz w:val="24"/>
              <w:szCs w:val="24"/>
              <w:u w:val="single"/>
            </w:rPr>
            <w:t xml:space="preserve">interim and </w:t>
          </w:r>
          <w:r w:rsidRPr="00B27BE2">
            <w:rPr>
              <w:rFonts w:cstheme="minorHAnsi"/>
              <w:b/>
              <w:sz w:val="24"/>
              <w:szCs w:val="24"/>
              <w:u w:val="single"/>
            </w:rPr>
            <w:t>f</w:t>
          </w:r>
          <w:r w:rsidR="003A7F92" w:rsidRPr="00B27BE2">
            <w:rPr>
              <w:rFonts w:cstheme="minorHAnsi"/>
              <w:b/>
              <w:sz w:val="24"/>
              <w:szCs w:val="24"/>
              <w:u w:val="single"/>
            </w:rPr>
            <w:t xml:space="preserve">inal </w:t>
          </w:r>
          <w:r w:rsidRPr="00B27BE2">
            <w:rPr>
              <w:rFonts w:cstheme="minorHAnsi"/>
              <w:b/>
              <w:sz w:val="24"/>
              <w:szCs w:val="24"/>
              <w:u w:val="single"/>
            </w:rPr>
            <w:t>r</w:t>
          </w:r>
          <w:r w:rsidR="003A7F92" w:rsidRPr="00B27BE2">
            <w:rPr>
              <w:rFonts w:cstheme="minorHAnsi"/>
              <w:b/>
              <w:sz w:val="24"/>
              <w:szCs w:val="24"/>
              <w:u w:val="single"/>
            </w:rPr>
            <w:t>eports</w:t>
          </w:r>
        </w:p>
        <w:p w14:paraId="287AEABD" w14:textId="77777777" w:rsidR="003A7F92" w:rsidRPr="007F53DC" w:rsidRDefault="003A7F92" w:rsidP="00793D95">
          <w:pPr>
            <w:pStyle w:val="ListParagraph"/>
            <w:ind w:left="0"/>
            <w:rPr>
              <w:rFonts w:cstheme="minorHAnsi"/>
              <w:sz w:val="24"/>
              <w:szCs w:val="24"/>
            </w:rPr>
          </w:pPr>
        </w:p>
        <w:p w14:paraId="0E8C1986" w14:textId="17D9B7BE" w:rsidR="003063A5" w:rsidRPr="00B27BE2" w:rsidRDefault="004009E4" w:rsidP="00B27BE2">
          <w:pPr>
            <w:pStyle w:val="ListParagraph"/>
            <w:numPr>
              <w:ilvl w:val="1"/>
              <w:numId w:val="21"/>
            </w:numPr>
            <w:ind w:left="714" w:hanging="357"/>
            <w:jc w:val="left"/>
            <w:rPr>
              <w:rFonts w:cstheme="minorHAnsi"/>
              <w:sz w:val="24"/>
              <w:szCs w:val="24"/>
            </w:rPr>
          </w:pPr>
          <w:r w:rsidRPr="00B27BE2">
            <w:rPr>
              <w:rFonts w:cstheme="minorHAnsi"/>
              <w:sz w:val="24"/>
              <w:szCs w:val="24"/>
            </w:rPr>
            <w:t xml:space="preserve">The </w:t>
          </w:r>
          <w:r w:rsidR="00E66C02" w:rsidRPr="00B27BE2">
            <w:rPr>
              <w:rFonts w:cstheme="minorHAnsi"/>
              <w:sz w:val="24"/>
              <w:szCs w:val="24"/>
            </w:rPr>
            <w:t xml:space="preserve">grant holder </w:t>
          </w:r>
          <w:r w:rsidR="0082085F" w:rsidRPr="00B27BE2">
            <w:rPr>
              <w:rFonts w:cstheme="minorHAnsi"/>
              <w:sz w:val="24"/>
              <w:szCs w:val="24"/>
            </w:rPr>
            <w:t>must keep t</w:t>
          </w:r>
          <w:r w:rsidR="003A7F92" w:rsidRPr="00B27BE2">
            <w:rPr>
              <w:rFonts w:cstheme="minorHAnsi"/>
              <w:sz w:val="24"/>
              <w:szCs w:val="24"/>
            </w:rPr>
            <w:t xml:space="preserve">he CoR informed of the progress of a project and any changes that </w:t>
          </w:r>
          <w:r w:rsidR="008D5389" w:rsidRPr="00B27BE2">
            <w:rPr>
              <w:rFonts w:cstheme="minorHAnsi"/>
              <w:sz w:val="24"/>
              <w:szCs w:val="24"/>
            </w:rPr>
            <w:t>may</w:t>
          </w:r>
          <w:r w:rsidR="003A7F92" w:rsidRPr="00B27BE2">
            <w:rPr>
              <w:rFonts w:cstheme="minorHAnsi"/>
              <w:sz w:val="24"/>
              <w:szCs w:val="24"/>
            </w:rPr>
            <w:t xml:space="preserve"> affect outcomes of the work.</w:t>
          </w:r>
        </w:p>
        <w:p w14:paraId="2FBBDA62" w14:textId="77777777" w:rsidR="002E1901" w:rsidRPr="007F53DC" w:rsidRDefault="002E1901" w:rsidP="00B27BE2">
          <w:pPr>
            <w:pStyle w:val="ListParagraph"/>
            <w:ind w:left="714" w:hanging="357"/>
            <w:jc w:val="left"/>
            <w:rPr>
              <w:rFonts w:cstheme="minorHAnsi"/>
              <w:sz w:val="24"/>
              <w:szCs w:val="24"/>
            </w:rPr>
          </w:pPr>
        </w:p>
        <w:p w14:paraId="54B5BDFD" w14:textId="6257B874" w:rsidR="002E1901" w:rsidRPr="00B27BE2" w:rsidRDefault="002E1901" w:rsidP="00B27BE2">
          <w:pPr>
            <w:pStyle w:val="ListParagraph"/>
            <w:numPr>
              <w:ilvl w:val="1"/>
              <w:numId w:val="21"/>
            </w:numPr>
            <w:ind w:left="714" w:hanging="357"/>
            <w:jc w:val="left"/>
            <w:rPr>
              <w:rFonts w:cstheme="minorHAnsi"/>
              <w:sz w:val="24"/>
              <w:szCs w:val="24"/>
            </w:rPr>
          </w:pPr>
          <w:r w:rsidRPr="00B27BE2">
            <w:rPr>
              <w:rFonts w:cstheme="minorHAnsi"/>
              <w:sz w:val="24"/>
              <w:szCs w:val="24"/>
            </w:rPr>
            <w:t xml:space="preserve">Interim and final reports are a </w:t>
          </w:r>
          <w:r w:rsidRPr="00B27BE2">
            <w:rPr>
              <w:rFonts w:cstheme="minorHAnsi"/>
              <w:sz w:val="24"/>
              <w:szCs w:val="24"/>
              <w:u w:val="single"/>
            </w:rPr>
            <w:t>mandatory requirement</w:t>
          </w:r>
          <w:r w:rsidRPr="00B27BE2">
            <w:rPr>
              <w:rFonts w:cstheme="minorHAnsi"/>
              <w:sz w:val="24"/>
              <w:szCs w:val="24"/>
            </w:rPr>
            <w:t xml:space="preserve"> of the grant and must be provided accordingly.</w:t>
          </w:r>
          <w:r w:rsidR="00364684" w:rsidRPr="00B27BE2">
            <w:rPr>
              <w:rFonts w:cstheme="minorHAnsi"/>
              <w:sz w:val="24"/>
              <w:szCs w:val="24"/>
            </w:rPr>
            <w:t xml:space="preserve"> The date of the </w:t>
          </w:r>
          <w:r w:rsidRPr="00B27BE2">
            <w:rPr>
              <w:rFonts w:cstheme="minorHAnsi"/>
              <w:sz w:val="24"/>
              <w:szCs w:val="24"/>
            </w:rPr>
            <w:t xml:space="preserve">interim and </w:t>
          </w:r>
          <w:r w:rsidR="00364684" w:rsidRPr="00B27BE2">
            <w:rPr>
              <w:rFonts w:cstheme="minorHAnsi"/>
              <w:sz w:val="24"/>
              <w:szCs w:val="24"/>
            </w:rPr>
            <w:t>final report</w:t>
          </w:r>
          <w:r w:rsidRPr="00B27BE2">
            <w:rPr>
              <w:rFonts w:cstheme="minorHAnsi"/>
              <w:sz w:val="24"/>
              <w:szCs w:val="24"/>
            </w:rPr>
            <w:t>s</w:t>
          </w:r>
          <w:r w:rsidR="00364684" w:rsidRPr="00B27BE2">
            <w:rPr>
              <w:rFonts w:cstheme="minorHAnsi"/>
              <w:sz w:val="24"/>
              <w:szCs w:val="24"/>
            </w:rPr>
            <w:t xml:space="preserve"> will be specified in the letter of approval</w:t>
          </w:r>
          <w:r w:rsidRPr="00B27BE2">
            <w:rPr>
              <w:rFonts w:cstheme="minorHAnsi"/>
              <w:sz w:val="24"/>
              <w:szCs w:val="24"/>
            </w:rPr>
            <w:t>. If a date change is required t</w:t>
          </w:r>
          <w:r w:rsidR="00364684" w:rsidRPr="00B27BE2">
            <w:rPr>
              <w:rFonts w:cstheme="minorHAnsi"/>
              <w:sz w:val="24"/>
              <w:szCs w:val="24"/>
            </w:rPr>
            <w:t>he</w:t>
          </w:r>
          <w:r w:rsidR="00793D95" w:rsidRPr="00B27BE2">
            <w:rPr>
              <w:rFonts w:cstheme="minorHAnsi"/>
              <w:sz w:val="24"/>
              <w:szCs w:val="24"/>
            </w:rPr>
            <w:t xml:space="preserve"> Head of </w:t>
          </w:r>
          <w:r w:rsidR="002C64D2" w:rsidRPr="00B27BE2">
            <w:rPr>
              <w:rFonts w:cstheme="minorHAnsi"/>
              <w:sz w:val="24"/>
              <w:szCs w:val="24"/>
            </w:rPr>
            <w:t>Professio</w:t>
          </w:r>
          <w:r w:rsidR="00934B1C" w:rsidRPr="00B27BE2">
            <w:rPr>
              <w:rFonts w:cstheme="minorHAnsi"/>
              <w:sz w:val="24"/>
              <w:szCs w:val="24"/>
            </w:rPr>
            <w:t xml:space="preserve">nal </w:t>
          </w:r>
          <w:r w:rsidR="00793D95" w:rsidRPr="00B27BE2">
            <w:rPr>
              <w:rFonts w:cstheme="minorHAnsi"/>
              <w:sz w:val="24"/>
              <w:szCs w:val="24"/>
            </w:rPr>
            <w:t xml:space="preserve">Practice and </w:t>
          </w:r>
          <w:r w:rsidR="00934B1C" w:rsidRPr="00B27BE2">
            <w:rPr>
              <w:rFonts w:cstheme="minorHAnsi"/>
              <w:sz w:val="24"/>
              <w:szCs w:val="24"/>
            </w:rPr>
            <w:t>Education</w:t>
          </w:r>
          <w:r w:rsidR="00793D95" w:rsidRPr="00B27BE2">
            <w:rPr>
              <w:rFonts w:cstheme="minorHAnsi"/>
              <w:sz w:val="24"/>
              <w:szCs w:val="24"/>
            </w:rPr>
            <w:t>,</w:t>
          </w:r>
          <w:r w:rsidR="00934B1C" w:rsidRPr="00B27BE2">
            <w:rPr>
              <w:rFonts w:cstheme="minorHAnsi"/>
              <w:sz w:val="24"/>
              <w:szCs w:val="24"/>
            </w:rPr>
            <w:t xml:space="preserve"> and the Professional and Education </w:t>
          </w:r>
          <w:r w:rsidR="002C64D2" w:rsidRPr="00B27BE2">
            <w:rPr>
              <w:rFonts w:cstheme="minorHAnsi"/>
              <w:sz w:val="24"/>
              <w:szCs w:val="24"/>
            </w:rPr>
            <w:t>Administrator</w:t>
          </w:r>
          <w:r w:rsidR="00364684" w:rsidRPr="00B27BE2">
            <w:rPr>
              <w:rFonts w:cstheme="minorHAnsi"/>
              <w:sz w:val="24"/>
              <w:szCs w:val="24"/>
            </w:rPr>
            <w:t xml:space="preserve"> must be notified</w:t>
          </w:r>
          <w:r w:rsidR="002C64D2" w:rsidRPr="00B27BE2">
            <w:rPr>
              <w:rFonts w:cstheme="minorHAnsi"/>
              <w:sz w:val="24"/>
              <w:szCs w:val="24"/>
            </w:rPr>
            <w:t>,</w:t>
          </w:r>
          <w:r w:rsidR="00364684" w:rsidRPr="00B27BE2">
            <w:rPr>
              <w:rFonts w:cstheme="minorHAnsi"/>
              <w:sz w:val="24"/>
              <w:szCs w:val="24"/>
            </w:rPr>
            <w:t xml:space="preserve"> request</w:t>
          </w:r>
          <w:r w:rsidR="00793D95" w:rsidRPr="00B27BE2">
            <w:rPr>
              <w:rFonts w:cstheme="minorHAnsi"/>
              <w:sz w:val="24"/>
              <w:szCs w:val="24"/>
            </w:rPr>
            <w:t>ing</w:t>
          </w:r>
          <w:r w:rsidR="00364684" w:rsidRPr="00B27BE2">
            <w:rPr>
              <w:rFonts w:cstheme="minorHAnsi"/>
              <w:sz w:val="24"/>
              <w:szCs w:val="24"/>
            </w:rPr>
            <w:t xml:space="preserve"> a new date with reasons for deferral.</w:t>
          </w:r>
        </w:p>
        <w:p w14:paraId="5B466B53" w14:textId="77777777" w:rsidR="002E1901" w:rsidRPr="007F53DC" w:rsidRDefault="002E1901" w:rsidP="00B27BE2">
          <w:pPr>
            <w:pStyle w:val="ListParagraph"/>
            <w:ind w:left="714" w:hanging="357"/>
            <w:jc w:val="left"/>
            <w:rPr>
              <w:rFonts w:cstheme="minorHAnsi"/>
              <w:sz w:val="24"/>
              <w:szCs w:val="24"/>
            </w:rPr>
          </w:pPr>
        </w:p>
        <w:p w14:paraId="379035E1" w14:textId="039E6730" w:rsidR="0082085F" w:rsidRPr="00B27BE2" w:rsidRDefault="002E1901" w:rsidP="00B27BE2">
          <w:pPr>
            <w:pStyle w:val="ListParagraph"/>
            <w:numPr>
              <w:ilvl w:val="1"/>
              <w:numId w:val="21"/>
            </w:numPr>
            <w:ind w:left="714" w:hanging="357"/>
            <w:jc w:val="left"/>
            <w:rPr>
              <w:rFonts w:cstheme="minorHAnsi"/>
              <w:bCs/>
              <w:sz w:val="24"/>
              <w:szCs w:val="24"/>
            </w:rPr>
          </w:pPr>
          <w:r w:rsidRPr="00B27BE2">
            <w:rPr>
              <w:rFonts w:cstheme="minorHAnsi"/>
              <w:bCs/>
              <w:sz w:val="24"/>
              <w:szCs w:val="24"/>
            </w:rPr>
            <w:t>Grant holders who fail to submit a final report will be ineligible to apply for any future CoR</w:t>
          </w:r>
          <w:r w:rsidR="00DB7D5F" w:rsidRPr="00B27BE2">
            <w:rPr>
              <w:rFonts w:cstheme="minorHAnsi"/>
              <w:bCs/>
              <w:sz w:val="24"/>
              <w:szCs w:val="24"/>
            </w:rPr>
            <w:t xml:space="preserve"> funding</w:t>
          </w:r>
          <w:r w:rsidRPr="00B27BE2">
            <w:rPr>
              <w:rFonts w:cstheme="minorHAnsi"/>
              <w:bCs/>
              <w:sz w:val="24"/>
              <w:szCs w:val="24"/>
            </w:rPr>
            <w:t xml:space="preserve"> schemes and may be required to return the grant funding.</w:t>
          </w:r>
        </w:p>
        <w:p w14:paraId="326FD3B4" w14:textId="77777777" w:rsidR="00364684" w:rsidRPr="007F53DC" w:rsidRDefault="00364684" w:rsidP="00B27BE2">
          <w:pPr>
            <w:pStyle w:val="ListParagraph"/>
            <w:ind w:left="0"/>
            <w:jc w:val="left"/>
            <w:rPr>
              <w:rFonts w:cstheme="minorHAnsi"/>
              <w:sz w:val="24"/>
              <w:szCs w:val="24"/>
            </w:rPr>
          </w:pPr>
        </w:p>
        <w:p w14:paraId="07196780" w14:textId="77777777" w:rsidR="00B97BE6" w:rsidRPr="007F53DC" w:rsidRDefault="00B97BE6" w:rsidP="00793D95">
          <w:pPr>
            <w:pStyle w:val="ListParagraph"/>
            <w:ind w:left="0"/>
            <w:rPr>
              <w:rFonts w:cstheme="minorHAnsi"/>
              <w:sz w:val="24"/>
              <w:szCs w:val="24"/>
            </w:rPr>
          </w:pPr>
        </w:p>
        <w:p w14:paraId="74A45B6F" w14:textId="77777777" w:rsidR="003063A5" w:rsidRPr="00B27BE2" w:rsidRDefault="00772520" w:rsidP="00B27BE2">
          <w:pPr>
            <w:pStyle w:val="ListParagraph"/>
            <w:numPr>
              <w:ilvl w:val="0"/>
              <w:numId w:val="23"/>
            </w:numPr>
            <w:rPr>
              <w:rFonts w:cstheme="minorHAnsi"/>
              <w:b/>
              <w:sz w:val="24"/>
              <w:szCs w:val="24"/>
              <w:u w:val="single"/>
            </w:rPr>
          </w:pPr>
          <w:r w:rsidRPr="00B27BE2">
            <w:rPr>
              <w:rFonts w:cstheme="minorHAnsi"/>
              <w:b/>
              <w:sz w:val="24"/>
              <w:szCs w:val="24"/>
              <w:u w:val="single"/>
            </w:rPr>
            <w:t xml:space="preserve">Use of Society of Radiographers </w:t>
          </w:r>
          <w:r w:rsidR="0082085F" w:rsidRPr="00B27BE2">
            <w:rPr>
              <w:rFonts w:cstheme="minorHAnsi"/>
              <w:b/>
              <w:sz w:val="24"/>
              <w:szCs w:val="24"/>
              <w:u w:val="single"/>
            </w:rPr>
            <w:t>d</w:t>
          </w:r>
          <w:r w:rsidRPr="00B27BE2">
            <w:rPr>
              <w:rFonts w:cstheme="minorHAnsi"/>
              <w:b/>
              <w:sz w:val="24"/>
              <w:szCs w:val="24"/>
              <w:u w:val="single"/>
            </w:rPr>
            <w:t>atabase</w:t>
          </w:r>
          <w:r w:rsidR="00CC3D04" w:rsidRPr="00B27BE2">
            <w:rPr>
              <w:rFonts w:cstheme="minorHAnsi"/>
              <w:b/>
              <w:sz w:val="24"/>
              <w:szCs w:val="24"/>
              <w:u w:val="single"/>
            </w:rPr>
            <w:t xml:space="preserve"> of </w:t>
          </w:r>
          <w:r w:rsidR="0082085F" w:rsidRPr="00B27BE2">
            <w:rPr>
              <w:rFonts w:cstheme="minorHAnsi"/>
              <w:b/>
              <w:sz w:val="24"/>
              <w:szCs w:val="24"/>
              <w:u w:val="single"/>
            </w:rPr>
            <w:t>m</w:t>
          </w:r>
          <w:r w:rsidR="00CC3D04" w:rsidRPr="00B27BE2">
            <w:rPr>
              <w:rFonts w:cstheme="minorHAnsi"/>
              <w:b/>
              <w:sz w:val="24"/>
              <w:szCs w:val="24"/>
              <w:u w:val="single"/>
            </w:rPr>
            <w:t>embers</w:t>
          </w:r>
        </w:p>
        <w:p w14:paraId="6054AB88" w14:textId="77777777" w:rsidR="00772520" w:rsidRPr="007F53DC" w:rsidRDefault="00772520" w:rsidP="00793D95">
          <w:pPr>
            <w:rPr>
              <w:rFonts w:cstheme="minorHAnsi"/>
              <w:sz w:val="24"/>
              <w:szCs w:val="24"/>
            </w:rPr>
          </w:pPr>
        </w:p>
        <w:p w14:paraId="2B456423" w14:textId="1694E4E9" w:rsidR="006E6619" w:rsidRPr="00B27BE2" w:rsidRDefault="006E6619" w:rsidP="00B27BE2">
          <w:pPr>
            <w:pStyle w:val="ListParagraph"/>
            <w:numPr>
              <w:ilvl w:val="1"/>
              <w:numId w:val="22"/>
            </w:numPr>
            <w:ind w:left="714" w:hanging="357"/>
            <w:jc w:val="left"/>
            <w:rPr>
              <w:rFonts w:cstheme="minorHAnsi"/>
              <w:sz w:val="24"/>
              <w:szCs w:val="24"/>
            </w:rPr>
          </w:pPr>
          <w:r w:rsidRPr="00B27BE2">
            <w:rPr>
              <w:rFonts w:cstheme="minorHAnsi"/>
              <w:sz w:val="24"/>
              <w:szCs w:val="24"/>
            </w:rPr>
            <w:t xml:space="preserve">The </w:t>
          </w:r>
          <w:proofErr w:type="spellStart"/>
          <w:r w:rsidRPr="00B27BE2">
            <w:rPr>
              <w:rFonts w:cstheme="minorHAnsi"/>
              <w:sz w:val="24"/>
              <w:szCs w:val="24"/>
            </w:rPr>
            <w:t>SoR</w:t>
          </w:r>
          <w:proofErr w:type="spellEnd"/>
          <w:r w:rsidRPr="00B27BE2">
            <w:rPr>
              <w:rFonts w:cstheme="minorHAnsi"/>
              <w:sz w:val="24"/>
              <w:szCs w:val="24"/>
            </w:rPr>
            <w:t xml:space="preserve"> membership database can be a source of research material. Statistics relating to</w:t>
          </w:r>
          <w:r w:rsidR="00363775" w:rsidRPr="00B27BE2">
            <w:rPr>
              <w:rFonts w:cstheme="minorHAnsi"/>
              <w:sz w:val="24"/>
              <w:szCs w:val="24"/>
            </w:rPr>
            <w:t xml:space="preserve"> </w:t>
          </w:r>
          <w:proofErr w:type="spellStart"/>
          <w:r w:rsidR="00363775" w:rsidRPr="00B27BE2">
            <w:rPr>
              <w:rFonts w:cstheme="minorHAnsi"/>
              <w:sz w:val="24"/>
              <w:szCs w:val="24"/>
            </w:rPr>
            <w:t>SoR</w:t>
          </w:r>
          <w:proofErr w:type="spellEnd"/>
          <w:r w:rsidR="00363775" w:rsidRPr="00B27BE2">
            <w:rPr>
              <w:rFonts w:cstheme="minorHAnsi"/>
              <w:sz w:val="24"/>
              <w:szCs w:val="24"/>
            </w:rPr>
            <w:t xml:space="preserve"> members</w:t>
          </w:r>
          <w:r w:rsidRPr="00B27BE2">
            <w:rPr>
              <w:rFonts w:cstheme="minorHAnsi"/>
              <w:sz w:val="24"/>
              <w:szCs w:val="24"/>
            </w:rPr>
            <w:t xml:space="preserve"> </w:t>
          </w:r>
          <w:r w:rsidR="00363775" w:rsidRPr="00B27BE2">
            <w:rPr>
              <w:rFonts w:cstheme="minorHAnsi"/>
              <w:sz w:val="24"/>
              <w:szCs w:val="24"/>
            </w:rPr>
            <w:t xml:space="preserve">can be supplied </w:t>
          </w:r>
          <w:r w:rsidR="00D03EEC" w:rsidRPr="00B27BE2">
            <w:rPr>
              <w:rFonts w:cstheme="minorHAnsi"/>
              <w:sz w:val="24"/>
              <w:szCs w:val="24"/>
            </w:rPr>
            <w:t>for the purposes of research</w:t>
          </w:r>
          <w:r w:rsidR="00363775" w:rsidRPr="00B27BE2">
            <w:rPr>
              <w:rFonts w:cstheme="minorHAnsi"/>
              <w:sz w:val="24"/>
              <w:szCs w:val="24"/>
            </w:rPr>
            <w:t xml:space="preserve"> providing individuals cannot be identified from the data. The type of information that can be provided includes radiographer status; age; gender; UK country/region; accredited representative status; pre-registration education centre; discipline; qualification date; qualifications; and specialities.</w:t>
          </w:r>
        </w:p>
        <w:p w14:paraId="201F637D" w14:textId="77777777" w:rsidR="00647ECD" w:rsidRPr="007F53DC" w:rsidRDefault="00647ECD" w:rsidP="00B27BE2">
          <w:pPr>
            <w:pStyle w:val="ListParagraph"/>
            <w:ind w:left="714" w:hanging="357"/>
            <w:jc w:val="left"/>
            <w:rPr>
              <w:rFonts w:cstheme="minorHAnsi"/>
              <w:sz w:val="24"/>
              <w:szCs w:val="24"/>
            </w:rPr>
          </w:pPr>
        </w:p>
        <w:p w14:paraId="6F3884E7" w14:textId="01D87F13" w:rsidR="006E6619" w:rsidRPr="00B27BE2" w:rsidRDefault="00B27BE2" w:rsidP="00B27BE2">
          <w:pPr>
            <w:pStyle w:val="ListParagraph"/>
            <w:numPr>
              <w:ilvl w:val="1"/>
              <w:numId w:val="22"/>
            </w:numPr>
            <w:ind w:left="714" w:hanging="357"/>
            <w:jc w:val="left"/>
            <w:rPr>
              <w:rFonts w:cstheme="minorHAnsi"/>
              <w:sz w:val="24"/>
              <w:szCs w:val="24"/>
            </w:rPr>
          </w:pPr>
          <w:r w:rsidRPr="00B27BE2">
            <w:rPr>
              <w:rFonts w:cstheme="minorHAnsi"/>
              <w:sz w:val="24"/>
              <w:szCs w:val="24"/>
            </w:rPr>
            <w:t>T</w:t>
          </w:r>
          <w:r w:rsidR="006E6619" w:rsidRPr="00B27BE2">
            <w:rPr>
              <w:rFonts w:cstheme="minorHAnsi"/>
              <w:sz w:val="24"/>
              <w:szCs w:val="24"/>
            </w:rPr>
            <w:t xml:space="preserve">he </w:t>
          </w:r>
          <w:proofErr w:type="spellStart"/>
          <w:r w:rsidR="006E6619" w:rsidRPr="00B27BE2">
            <w:rPr>
              <w:rFonts w:cstheme="minorHAnsi"/>
              <w:sz w:val="24"/>
              <w:szCs w:val="24"/>
            </w:rPr>
            <w:t>SoR</w:t>
          </w:r>
          <w:proofErr w:type="spellEnd"/>
          <w:r w:rsidR="006E6619" w:rsidRPr="00B27BE2">
            <w:rPr>
              <w:rFonts w:cstheme="minorHAnsi"/>
              <w:sz w:val="24"/>
              <w:szCs w:val="24"/>
            </w:rPr>
            <w:t xml:space="preserve"> membership database can be used to support survey work. </w:t>
          </w:r>
          <w:r w:rsidR="00647ECD" w:rsidRPr="00B27BE2">
            <w:rPr>
              <w:rFonts w:cstheme="minorHAnsi"/>
              <w:sz w:val="24"/>
              <w:szCs w:val="24"/>
            </w:rPr>
            <w:t xml:space="preserve">On request, the </w:t>
          </w:r>
          <w:proofErr w:type="spellStart"/>
          <w:r w:rsidR="00647ECD" w:rsidRPr="00B27BE2">
            <w:rPr>
              <w:rFonts w:cstheme="minorHAnsi"/>
              <w:sz w:val="24"/>
              <w:szCs w:val="24"/>
            </w:rPr>
            <w:t>SoR</w:t>
          </w:r>
          <w:proofErr w:type="spellEnd"/>
          <w:r w:rsidR="00647ECD" w:rsidRPr="00B27BE2">
            <w:rPr>
              <w:rFonts w:cstheme="minorHAnsi"/>
              <w:sz w:val="24"/>
              <w:szCs w:val="24"/>
            </w:rPr>
            <w:t xml:space="preserve"> will forward one email from the researcher to a random sample of the appropriate section of our membership</w:t>
          </w:r>
          <w:r w:rsidR="006E6619" w:rsidRPr="00B27BE2">
            <w:rPr>
              <w:rFonts w:cstheme="minorHAnsi"/>
              <w:sz w:val="24"/>
              <w:szCs w:val="24"/>
            </w:rPr>
            <w:t>, to distribute an invitation to complete an online questionnaire for example.</w:t>
          </w:r>
          <w:r w:rsidR="00647ECD" w:rsidRPr="00B27BE2">
            <w:rPr>
              <w:rFonts w:cstheme="minorHAnsi"/>
              <w:sz w:val="24"/>
              <w:szCs w:val="24"/>
            </w:rPr>
            <w:t xml:space="preserve"> </w:t>
          </w:r>
          <w:r w:rsidR="006E6619" w:rsidRPr="00B27BE2">
            <w:rPr>
              <w:rFonts w:cstheme="minorHAnsi"/>
              <w:sz w:val="24"/>
              <w:szCs w:val="24"/>
            </w:rPr>
            <w:t>Such requests must comply with the SCoR survey requests policy.</w:t>
          </w:r>
        </w:p>
        <w:p w14:paraId="664F9198" w14:textId="77777777" w:rsidR="00647ECD" w:rsidRPr="007F53DC" w:rsidRDefault="00647ECD" w:rsidP="00B27BE2">
          <w:pPr>
            <w:pStyle w:val="ListParagraph"/>
            <w:ind w:left="714" w:hanging="357"/>
            <w:jc w:val="left"/>
            <w:rPr>
              <w:rFonts w:cstheme="minorHAnsi"/>
              <w:sz w:val="24"/>
              <w:szCs w:val="24"/>
            </w:rPr>
          </w:pPr>
        </w:p>
        <w:p w14:paraId="159161D7" w14:textId="77777777" w:rsidR="00772520" w:rsidRPr="00B27BE2" w:rsidRDefault="00772520" w:rsidP="00B27BE2">
          <w:pPr>
            <w:pStyle w:val="ListParagraph"/>
            <w:numPr>
              <w:ilvl w:val="1"/>
              <w:numId w:val="22"/>
            </w:numPr>
            <w:ind w:left="714" w:hanging="357"/>
            <w:jc w:val="left"/>
            <w:rPr>
              <w:rFonts w:cstheme="minorHAnsi"/>
              <w:sz w:val="24"/>
              <w:szCs w:val="24"/>
            </w:rPr>
          </w:pPr>
          <w:r w:rsidRPr="00B27BE2">
            <w:rPr>
              <w:rFonts w:cstheme="minorHAnsi"/>
              <w:sz w:val="24"/>
              <w:szCs w:val="24"/>
            </w:rPr>
            <w:t xml:space="preserve">The </w:t>
          </w:r>
          <w:proofErr w:type="spellStart"/>
          <w:r w:rsidRPr="00B27BE2">
            <w:rPr>
              <w:rFonts w:cstheme="minorHAnsi"/>
              <w:sz w:val="24"/>
              <w:szCs w:val="24"/>
            </w:rPr>
            <w:t>SoR</w:t>
          </w:r>
          <w:proofErr w:type="spellEnd"/>
          <w:r w:rsidRPr="00B27BE2">
            <w:rPr>
              <w:rFonts w:cstheme="minorHAnsi"/>
              <w:sz w:val="24"/>
              <w:szCs w:val="24"/>
            </w:rPr>
            <w:t xml:space="preserve"> </w:t>
          </w:r>
          <w:r w:rsidR="006E6619" w:rsidRPr="00B27BE2">
            <w:rPr>
              <w:rFonts w:cstheme="minorHAnsi"/>
              <w:sz w:val="24"/>
              <w:szCs w:val="24"/>
            </w:rPr>
            <w:t xml:space="preserve">membership </w:t>
          </w:r>
          <w:r w:rsidRPr="00B27BE2">
            <w:rPr>
              <w:rFonts w:cstheme="minorHAnsi"/>
              <w:sz w:val="24"/>
              <w:szCs w:val="24"/>
            </w:rPr>
            <w:t xml:space="preserve">database can only be used with prior agreement from the Director for Professional </w:t>
          </w:r>
          <w:r w:rsidR="00276845" w:rsidRPr="00B27BE2">
            <w:rPr>
              <w:rFonts w:cstheme="minorHAnsi"/>
              <w:sz w:val="24"/>
              <w:szCs w:val="24"/>
            </w:rPr>
            <w:t>Policy</w:t>
          </w:r>
          <w:r w:rsidRPr="00B27BE2">
            <w:rPr>
              <w:rFonts w:cstheme="minorHAnsi"/>
              <w:sz w:val="24"/>
              <w:szCs w:val="24"/>
            </w:rPr>
            <w:t xml:space="preserve">, Knowledge Manager or Professional Officer for Research </w:t>
          </w:r>
          <w:r w:rsidR="00E66C02" w:rsidRPr="00B27BE2">
            <w:rPr>
              <w:rFonts w:cstheme="minorHAnsi"/>
              <w:sz w:val="24"/>
              <w:szCs w:val="24"/>
            </w:rPr>
            <w:t xml:space="preserve">and must be </w:t>
          </w:r>
          <w:r w:rsidRPr="00B27BE2">
            <w:rPr>
              <w:rFonts w:cstheme="minorHAnsi"/>
              <w:sz w:val="24"/>
              <w:szCs w:val="24"/>
            </w:rPr>
            <w:t>used in line with the Data Protection Act.</w:t>
          </w:r>
        </w:p>
        <w:p w14:paraId="056344FC" w14:textId="77777777" w:rsidR="00772520" w:rsidRPr="007F53DC" w:rsidRDefault="00772520" w:rsidP="00B27BE2">
          <w:pPr>
            <w:pStyle w:val="ListParagraph"/>
            <w:ind w:left="714" w:hanging="357"/>
            <w:jc w:val="left"/>
            <w:rPr>
              <w:rFonts w:cstheme="minorHAnsi"/>
              <w:sz w:val="24"/>
              <w:szCs w:val="24"/>
            </w:rPr>
          </w:pPr>
        </w:p>
        <w:p w14:paraId="4C5A1CC9" w14:textId="691E7C9C" w:rsidR="00772520" w:rsidRPr="00B27BE2" w:rsidRDefault="00772520" w:rsidP="00B27BE2">
          <w:pPr>
            <w:pStyle w:val="ListParagraph"/>
            <w:numPr>
              <w:ilvl w:val="1"/>
              <w:numId w:val="22"/>
            </w:numPr>
            <w:ind w:left="714" w:hanging="357"/>
            <w:jc w:val="left"/>
            <w:rPr>
              <w:rFonts w:cstheme="minorHAnsi"/>
              <w:sz w:val="24"/>
              <w:szCs w:val="24"/>
            </w:rPr>
          </w:pPr>
          <w:r w:rsidRPr="00B27BE2">
            <w:rPr>
              <w:rFonts w:cstheme="minorHAnsi"/>
              <w:sz w:val="24"/>
              <w:szCs w:val="24"/>
            </w:rPr>
            <w:t xml:space="preserve">Any data used from the </w:t>
          </w:r>
          <w:proofErr w:type="spellStart"/>
          <w:r w:rsidRPr="00B27BE2">
            <w:rPr>
              <w:rFonts w:cstheme="minorHAnsi"/>
              <w:sz w:val="24"/>
              <w:szCs w:val="24"/>
            </w:rPr>
            <w:t>SoR</w:t>
          </w:r>
          <w:proofErr w:type="spellEnd"/>
          <w:r w:rsidRPr="00B27BE2">
            <w:rPr>
              <w:rFonts w:cstheme="minorHAnsi"/>
              <w:sz w:val="24"/>
              <w:szCs w:val="24"/>
            </w:rPr>
            <w:t xml:space="preserve"> </w:t>
          </w:r>
          <w:r w:rsidR="00363775" w:rsidRPr="00B27BE2">
            <w:rPr>
              <w:rFonts w:cstheme="minorHAnsi"/>
              <w:sz w:val="24"/>
              <w:szCs w:val="24"/>
            </w:rPr>
            <w:t xml:space="preserve">membership </w:t>
          </w:r>
          <w:r w:rsidRPr="00B27BE2">
            <w:rPr>
              <w:rFonts w:cstheme="minorHAnsi"/>
              <w:sz w:val="24"/>
              <w:szCs w:val="24"/>
            </w:rPr>
            <w:t>databa</w:t>
          </w:r>
          <w:r w:rsidR="00C1149A" w:rsidRPr="00B27BE2">
            <w:rPr>
              <w:rFonts w:cstheme="minorHAnsi"/>
              <w:sz w:val="24"/>
              <w:szCs w:val="24"/>
            </w:rPr>
            <w:t xml:space="preserve">se </w:t>
          </w:r>
          <w:r w:rsidR="00C900CC" w:rsidRPr="00B27BE2">
            <w:rPr>
              <w:rFonts w:cstheme="minorHAnsi"/>
              <w:sz w:val="24"/>
              <w:szCs w:val="24"/>
            </w:rPr>
            <w:t xml:space="preserve">to be included in a publication or presentation </w:t>
          </w:r>
          <w:r w:rsidR="00C1149A" w:rsidRPr="00B27BE2">
            <w:rPr>
              <w:rFonts w:cstheme="minorHAnsi"/>
              <w:sz w:val="24"/>
              <w:szCs w:val="24"/>
            </w:rPr>
            <w:t>MUST</w:t>
          </w:r>
          <w:r w:rsidRPr="00B27BE2">
            <w:rPr>
              <w:rFonts w:cstheme="minorHAnsi"/>
              <w:sz w:val="24"/>
              <w:szCs w:val="24"/>
            </w:rPr>
            <w:t xml:space="preserve"> be approved</w:t>
          </w:r>
          <w:r w:rsidR="00C900CC" w:rsidRPr="00B27BE2">
            <w:rPr>
              <w:rFonts w:cstheme="minorHAnsi"/>
              <w:sz w:val="24"/>
              <w:szCs w:val="24"/>
            </w:rPr>
            <w:t xml:space="preserve"> in advance</w:t>
          </w:r>
          <w:r w:rsidRPr="00B27BE2">
            <w:rPr>
              <w:rFonts w:cstheme="minorHAnsi"/>
              <w:sz w:val="24"/>
              <w:szCs w:val="24"/>
            </w:rPr>
            <w:t xml:space="preserve"> by the Director for Professional Policy or Professional Officer for Research.</w:t>
          </w:r>
        </w:p>
        <w:p w14:paraId="380F2F6D" w14:textId="0BA732FF" w:rsidR="00772520" w:rsidRPr="007F53DC" w:rsidRDefault="003058E6" w:rsidP="00B27BE2">
          <w:pPr>
            <w:pStyle w:val="ListParagraph"/>
            <w:ind w:left="714" w:hanging="357"/>
            <w:jc w:val="left"/>
            <w:rPr>
              <w:rFonts w:cstheme="minorHAnsi"/>
              <w:sz w:val="24"/>
              <w:szCs w:val="24"/>
            </w:rPr>
          </w:pPr>
        </w:p>
      </w:sdtContent>
    </w:sdt>
    <w:sdt>
      <w:sdtPr>
        <w:rPr>
          <w:rFonts w:cstheme="minorHAnsi"/>
          <w:sz w:val="24"/>
          <w:szCs w:val="24"/>
        </w:rPr>
        <w:id w:val="-369844634"/>
        <w:lock w:val="sdtContentLocked"/>
        <w:placeholder>
          <w:docPart w:val="DefaultPlaceholder_-1854013440"/>
        </w:placeholder>
        <w15:appearance w15:val="hidden"/>
      </w:sdtPr>
      <w:sdtContent>
        <w:p w14:paraId="399B2B5C" w14:textId="6F06DA89" w:rsidR="00772520" w:rsidRPr="00B27BE2" w:rsidRDefault="00772520" w:rsidP="00B27BE2">
          <w:pPr>
            <w:pStyle w:val="ListParagraph"/>
            <w:numPr>
              <w:ilvl w:val="1"/>
              <w:numId w:val="22"/>
            </w:numPr>
            <w:ind w:left="714" w:hanging="357"/>
            <w:jc w:val="left"/>
            <w:rPr>
              <w:rFonts w:cstheme="minorHAnsi"/>
              <w:sz w:val="24"/>
              <w:szCs w:val="24"/>
            </w:rPr>
          </w:pPr>
          <w:r w:rsidRPr="00B27BE2">
            <w:rPr>
              <w:rFonts w:cstheme="minorHAnsi"/>
              <w:sz w:val="24"/>
              <w:szCs w:val="24"/>
            </w:rPr>
            <w:t xml:space="preserve">Survey data gained by use of the </w:t>
          </w:r>
          <w:proofErr w:type="spellStart"/>
          <w:r w:rsidRPr="00B27BE2">
            <w:rPr>
              <w:rFonts w:cstheme="minorHAnsi"/>
              <w:sz w:val="24"/>
              <w:szCs w:val="24"/>
            </w:rPr>
            <w:t>SoR</w:t>
          </w:r>
          <w:proofErr w:type="spellEnd"/>
          <w:r w:rsidRPr="00B27BE2">
            <w:rPr>
              <w:rFonts w:cstheme="minorHAnsi"/>
              <w:sz w:val="24"/>
              <w:szCs w:val="24"/>
            </w:rPr>
            <w:t xml:space="preserve"> </w:t>
          </w:r>
          <w:r w:rsidR="00363775" w:rsidRPr="00B27BE2">
            <w:rPr>
              <w:rFonts w:cstheme="minorHAnsi"/>
              <w:sz w:val="24"/>
              <w:szCs w:val="24"/>
            </w:rPr>
            <w:t xml:space="preserve">membership </w:t>
          </w:r>
          <w:r w:rsidRPr="00B27BE2">
            <w:rPr>
              <w:rFonts w:cstheme="minorHAnsi"/>
              <w:sz w:val="24"/>
              <w:szCs w:val="24"/>
            </w:rPr>
            <w:t>database is only for publication in</w:t>
          </w:r>
          <w:r w:rsidR="006E6619" w:rsidRPr="00B27BE2">
            <w:rPr>
              <w:rFonts w:cstheme="minorHAnsi"/>
              <w:sz w:val="24"/>
              <w:szCs w:val="24"/>
            </w:rPr>
            <w:t xml:space="preserve"> </w:t>
          </w:r>
          <w:r w:rsidRPr="00B27BE2">
            <w:rPr>
              <w:rFonts w:cstheme="minorHAnsi"/>
              <w:i/>
              <w:sz w:val="24"/>
              <w:szCs w:val="24"/>
            </w:rPr>
            <w:t>Radiography</w:t>
          </w:r>
          <w:r w:rsidRPr="00B27BE2">
            <w:rPr>
              <w:rFonts w:cstheme="minorHAnsi"/>
              <w:sz w:val="24"/>
              <w:szCs w:val="24"/>
            </w:rPr>
            <w:t>.</w:t>
          </w:r>
        </w:p>
        <w:p w14:paraId="10DB3C32" w14:textId="77777777" w:rsidR="006F2789" w:rsidRPr="007F53DC" w:rsidRDefault="006F2789" w:rsidP="00B27BE2">
          <w:pPr>
            <w:ind w:left="714" w:hanging="357"/>
            <w:jc w:val="left"/>
            <w:rPr>
              <w:rFonts w:cstheme="minorHAnsi"/>
              <w:sz w:val="24"/>
              <w:szCs w:val="24"/>
            </w:rPr>
          </w:pPr>
        </w:p>
        <w:p w14:paraId="45A1007D" w14:textId="4C4D0CC1" w:rsidR="006F2789" w:rsidRPr="00B27BE2" w:rsidRDefault="006F2789" w:rsidP="00B27BE2">
          <w:pPr>
            <w:pStyle w:val="ListParagraph"/>
            <w:numPr>
              <w:ilvl w:val="1"/>
              <w:numId w:val="22"/>
            </w:numPr>
            <w:ind w:left="714" w:hanging="357"/>
            <w:jc w:val="left"/>
            <w:rPr>
              <w:rFonts w:cstheme="minorHAnsi"/>
              <w:sz w:val="24"/>
              <w:szCs w:val="24"/>
            </w:rPr>
          </w:pPr>
          <w:r w:rsidRPr="00B27BE2">
            <w:rPr>
              <w:rFonts w:cstheme="minorHAnsi"/>
              <w:sz w:val="24"/>
              <w:szCs w:val="24"/>
            </w:rPr>
            <w:t>The CoR support MUST be acknowledged in any publication, poster or presentation</w:t>
          </w:r>
          <w:r w:rsidR="00C1149A" w:rsidRPr="00B27BE2">
            <w:rPr>
              <w:rFonts w:cstheme="minorHAnsi"/>
              <w:sz w:val="24"/>
              <w:szCs w:val="24"/>
            </w:rPr>
            <w:t xml:space="preserve"> where the </w:t>
          </w:r>
          <w:proofErr w:type="spellStart"/>
          <w:r w:rsidR="00C1149A" w:rsidRPr="00B27BE2">
            <w:rPr>
              <w:rFonts w:cstheme="minorHAnsi"/>
              <w:sz w:val="24"/>
              <w:szCs w:val="24"/>
            </w:rPr>
            <w:t>SoR</w:t>
          </w:r>
          <w:proofErr w:type="spellEnd"/>
          <w:r w:rsidR="00C1149A" w:rsidRPr="00B27BE2">
            <w:rPr>
              <w:rFonts w:cstheme="minorHAnsi"/>
              <w:sz w:val="24"/>
              <w:szCs w:val="24"/>
            </w:rPr>
            <w:t xml:space="preserve"> </w:t>
          </w:r>
          <w:r w:rsidR="00363775" w:rsidRPr="00B27BE2">
            <w:rPr>
              <w:rFonts w:cstheme="minorHAnsi"/>
              <w:sz w:val="24"/>
              <w:szCs w:val="24"/>
            </w:rPr>
            <w:t xml:space="preserve">membership </w:t>
          </w:r>
          <w:r w:rsidR="00C1149A" w:rsidRPr="00B27BE2">
            <w:rPr>
              <w:rFonts w:cstheme="minorHAnsi"/>
              <w:sz w:val="24"/>
              <w:szCs w:val="24"/>
            </w:rPr>
            <w:t>database has been used</w:t>
          </w:r>
          <w:r w:rsidRPr="00B27BE2">
            <w:rPr>
              <w:rFonts w:cstheme="minorHAnsi"/>
              <w:sz w:val="24"/>
              <w:szCs w:val="24"/>
            </w:rPr>
            <w:t>.</w:t>
          </w:r>
        </w:p>
        <w:p w14:paraId="4C9C8956" w14:textId="77777777" w:rsidR="006F2789" w:rsidRPr="007F53DC" w:rsidRDefault="006F2789" w:rsidP="00B27BE2">
          <w:pPr>
            <w:pStyle w:val="ListParagraph"/>
            <w:ind w:left="714" w:hanging="357"/>
            <w:jc w:val="left"/>
            <w:rPr>
              <w:rFonts w:cstheme="minorHAnsi"/>
              <w:sz w:val="24"/>
              <w:szCs w:val="24"/>
            </w:rPr>
          </w:pPr>
        </w:p>
        <w:p w14:paraId="2C4D7E7C" w14:textId="45051517" w:rsidR="006F2789" w:rsidRPr="00B27BE2" w:rsidRDefault="006F2789" w:rsidP="00B27BE2">
          <w:pPr>
            <w:pStyle w:val="ListParagraph"/>
            <w:numPr>
              <w:ilvl w:val="1"/>
              <w:numId w:val="22"/>
            </w:numPr>
            <w:ind w:left="714" w:hanging="357"/>
            <w:jc w:val="left"/>
            <w:rPr>
              <w:rFonts w:cstheme="minorHAnsi"/>
              <w:sz w:val="24"/>
              <w:szCs w:val="24"/>
            </w:rPr>
          </w:pPr>
          <w:r w:rsidRPr="00B27BE2">
            <w:rPr>
              <w:rFonts w:cstheme="minorHAnsi"/>
              <w:sz w:val="24"/>
              <w:szCs w:val="24"/>
            </w:rPr>
            <w:t xml:space="preserve">The CoR reserves the right to withdraw consent to use data extracted from the </w:t>
          </w:r>
          <w:r w:rsidR="00363775" w:rsidRPr="00B27BE2">
            <w:rPr>
              <w:rFonts w:cstheme="minorHAnsi"/>
              <w:sz w:val="24"/>
              <w:szCs w:val="24"/>
            </w:rPr>
            <w:t xml:space="preserve">membership </w:t>
          </w:r>
          <w:r w:rsidRPr="00B27BE2">
            <w:rPr>
              <w:rFonts w:cstheme="minorHAnsi"/>
              <w:sz w:val="24"/>
              <w:szCs w:val="24"/>
            </w:rPr>
            <w:t>database.</w:t>
          </w:r>
        </w:p>
      </w:sdtContent>
    </w:sdt>
    <w:p w14:paraId="33FA3782" w14:textId="77777777" w:rsidR="006F2789" w:rsidRPr="007F53DC" w:rsidRDefault="006F2789" w:rsidP="006F2789">
      <w:pPr>
        <w:pStyle w:val="ListParagraph"/>
        <w:rPr>
          <w:rFonts w:cstheme="minorHAnsi"/>
          <w:sz w:val="24"/>
          <w:szCs w:val="24"/>
        </w:rPr>
      </w:pPr>
    </w:p>
    <w:p w14:paraId="2130559D" w14:textId="77777777" w:rsidR="006F2789" w:rsidRPr="007F53DC" w:rsidRDefault="006F2789" w:rsidP="006F2789">
      <w:pPr>
        <w:rPr>
          <w:rFonts w:cstheme="minorHAnsi"/>
          <w:sz w:val="24"/>
          <w:szCs w:val="24"/>
        </w:rPr>
      </w:pPr>
    </w:p>
    <w:p w14:paraId="56512447" w14:textId="77777777" w:rsidR="007B2351" w:rsidRPr="007F53DC" w:rsidRDefault="007B2351" w:rsidP="004009E4">
      <w:pPr>
        <w:rPr>
          <w:rFonts w:cstheme="minorHAnsi"/>
        </w:rPr>
      </w:pPr>
    </w:p>
    <w:p w14:paraId="01E99322" w14:textId="77777777" w:rsidR="008F77AB" w:rsidRPr="007F53DC" w:rsidRDefault="008F77AB" w:rsidP="004009E4">
      <w:pPr>
        <w:rPr>
          <w:rFonts w:cstheme="minorHAnsi"/>
        </w:rPr>
      </w:pPr>
    </w:p>
    <w:p w14:paraId="78BE42EF" w14:textId="77777777" w:rsidR="00772520" w:rsidRPr="007F53DC" w:rsidRDefault="00772520" w:rsidP="004009E4">
      <w:pPr>
        <w:rPr>
          <w:rFonts w:cstheme="minorHAnsi"/>
        </w:rPr>
      </w:pPr>
    </w:p>
    <w:p w14:paraId="361AC4E3" w14:textId="77777777" w:rsidR="00772520" w:rsidRPr="007F53DC" w:rsidRDefault="00772520" w:rsidP="004009E4">
      <w:pPr>
        <w:rPr>
          <w:rFonts w:cstheme="minorHAnsi"/>
          <w:sz w:val="24"/>
          <w:szCs w:val="24"/>
        </w:rPr>
      </w:pPr>
    </w:p>
    <w:p w14:paraId="3BFFFED3" w14:textId="64E8BE54" w:rsidR="00772520" w:rsidRPr="007F53DC" w:rsidRDefault="00772520" w:rsidP="004009E4">
      <w:pPr>
        <w:rPr>
          <w:rFonts w:cstheme="minorHAnsi"/>
          <w:sz w:val="24"/>
          <w:szCs w:val="24"/>
        </w:rPr>
      </w:pPr>
      <w:r w:rsidRPr="007F53DC">
        <w:rPr>
          <w:rFonts w:cstheme="minorHAnsi"/>
          <w:sz w:val="24"/>
          <w:szCs w:val="24"/>
        </w:rPr>
        <w:t>I</w:t>
      </w:r>
      <w:r w:rsidR="00AB278B">
        <w:rPr>
          <w:rFonts w:cstheme="minorHAnsi"/>
          <w:sz w:val="24"/>
          <w:szCs w:val="24"/>
        </w:rPr>
        <w:t>/we</w:t>
      </w:r>
      <w:r w:rsidRPr="007F53DC">
        <w:rPr>
          <w:rFonts w:cstheme="minorHAnsi"/>
          <w:sz w:val="24"/>
          <w:szCs w:val="24"/>
        </w:rPr>
        <w:t xml:space="preserve"> agree to the above terms and conditions.</w:t>
      </w:r>
    </w:p>
    <w:p w14:paraId="66DFADA1" w14:textId="77777777" w:rsidR="00772520" w:rsidRPr="007F53DC" w:rsidRDefault="00772520" w:rsidP="004009E4">
      <w:pPr>
        <w:rPr>
          <w:rFonts w:cstheme="minorHAnsi"/>
          <w:sz w:val="24"/>
          <w:szCs w:val="24"/>
        </w:rPr>
      </w:pPr>
    </w:p>
    <w:p w14:paraId="75431267" w14:textId="77777777" w:rsidR="00B97BE6" w:rsidRPr="007F53DC" w:rsidRDefault="00B97BE6" w:rsidP="004009E4">
      <w:pPr>
        <w:rPr>
          <w:rFonts w:cstheme="minorHAnsi"/>
          <w:sz w:val="24"/>
          <w:szCs w:val="24"/>
        </w:rPr>
      </w:pPr>
    </w:p>
    <w:p w14:paraId="2925E671" w14:textId="77777777" w:rsidR="00EA0D9B" w:rsidRPr="007F53DC" w:rsidRDefault="00EA0D9B" w:rsidP="004009E4">
      <w:pPr>
        <w:rPr>
          <w:rFonts w:cstheme="minorHAnsi"/>
          <w:sz w:val="24"/>
          <w:szCs w:val="24"/>
        </w:rPr>
      </w:pPr>
    </w:p>
    <w:p w14:paraId="4029E993" w14:textId="0B32998B" w:rsidR="00B97BE6" w:rsidRPr="00AB278B" w:rsidRDefault="00772520" w:rsidP="004009E4">
      <w:pPr>
        <w:rPr>
          <w:rFonts w:cstheme="minorHAnsi"/>
          <w:b/>
          <w:bCs/>
          <w:sz w:val="24"/>
          <w:szCs w:val="24"/>
        </w:rPr>
      </w:pPr>
      <w:r w:rsidRPr="00AB278B">
        <w:rPr>
          <w:rFonts w:cstheme="minorHAnsi"/>
          <w:b/>
          <w:bCs/>
          <w:sz w:val="24"/>
          <w:szCs w:val="24"/>
        </w:rPr>
        <w:t>Sign</w:t>
      </w:r>
      <w:r w:rsidR="00AB278B" w:rsidRPr="00AB278B">
        <w:rPr>
          <w:rFonts w:cstheme="minorHAnsi"/>
          <w:b/>
          <w:bCs/>
          <w:sz w:val="24"/>
          <w:szCs w:val="24"/>
        </w:rPr>
        <w:t>ature:</w:t>
      </w:r>
    </w:p>
    <w:p w14:paraId="7930A608" w14:textId="77777777" w:rsidR="00AB278B" w:rsidRPr="00AB278B" w:rsidRDefault="00772520" w:rsidP="00AB278B">
      <w:pPr>
        <w:rPr>
          <w:rFonts w:cstheme="minorHAnsi"/>
          <w:b/>
          <w:bCs/>
          <w:sz w:val="24"/>
          <w:szCs w:val="24"/>
        </w:rPr>
      </w:pPr>
      <w:r w:rsidRPr="00AB278B">
        <w:rPr>
          <w:rFonts w:cstheme="minorHAnsi"/>
          <w:b/>
          <w:bCs/>
          <w:sz w:val="24"/>
          <w:szCs w:val="24"/>
        </w:rPr>
        <w:t>Date:</w:t>
      </w:r>
      <w:r w:rsidR="00AB278B" w:rsidRPr="00AB278B">
        <w:rPr>
          <w:rFonts w:cstheme="minorHAnsi"/>
          <w:b/>
          <w:bCs/>
          <w:sz w:val="24"/>
          <w:szCs w:val="24"/>
        </w:rPr>
        <w:t xml:space="preserve"> </w:t>
      </w:r>
    </w:p>
    <w:p w14:paraId="45883726" w14:textId="3D122096" w:rsidR="00AB278B" w:rsidRPr="00AB278B" w:rsidRDefault="00AB278B" w:rsidP="00AB278B">
      <w:pPr>
        <w:rPr>
          <w:rFonts w:cstheme="minorHAnsi"/>
          <w:b/>
          <w:bCs/>
          <w:sz w:val="24"/>
          <w:szCs w:val="24"/>
        </w:rPr>
      </w:pPr>
      <w:r w:rsidRPr="00AB278B">
        <w:rPr>
          <w:rFonts w:cstheme="minorHAnsi"/>
          <w:b/>
          <w:bCs/>
          <w:sz w:val="24"/>
          <w:szCs w:val="24"/>
        </w:rPr>
        <w:t>Name</w:t>
      </w:r>
      <w:r w:rsidRPr="00AB278B">
        <w:rPr>
          <w:rFonts w:cstheme="minorHAnsi"/>
          <w:b/>
          <w:bCs/>
          <w:sz w:val="24"/>
          <w:szCs w:val="24"/>
        </w:rPr>
        <w:t xml:space="preserve"> (</w:t>
      </w:r>
      <w:r w:rsidRPr="00AB278B">
        <w:rPr>
          <w:rFonts w:cstheme="minorHAnsi"/>
          <w:b/>
          <w:bCs/>
          <w:sz w:val="24"/>
          <w:szCs w:val="24"/>
        </w:rPr>
        <w:t>print</w:t>
      </w:r>
      <w:r w:rsidRPr="00AB278B">
        <w:rPr>
          <w:rFonts w:cstheme="minorHAnsi"/>
          <w:b/>
          <w:bCs/>
          <w:sz w:val="24"/>
          <w:szCs w:val="24"/>
        </w:rPr>
        <w:t>ed)</w:t>
      </w:r>
      <w:r w:rsidRPr="00AB278B">
        <w:rPr>
          <w:rFonts w:cstheme="minorHAnsi"/>
          <w:b/>
          <w:bCs/>
          <w:sz w:val="24"/>
          <w:szCs w:val="24"/>
        </w:rPr>
        <w:t>:</w:t>
      </w:r>
    </w:p>
    <w:p w14:paraId="229AB424" w14:textId="15B89748" w:rsidR="00772520" w:rsidRPr="007F53DC" w:rsidRDefault="00772520" w:rsidP="004009E4">
      <w:pPr>
        <w:rPr>
          <w:rFonts w:cstheme="minorHAnsi"/>
          <w:sz w:val="24"/>
          <w:szCs w:val="24"/>
        </w:rPr>
      </w:pPr>
    </w:p>
    <w:sectPr w:rsidR="00772520" w:rsidRPr="007F53DC" w:rsidSect="00082A5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6ED3" w14:textId="77777777" w:rsidR="007841FB" w:rsidRDefault="007841FB" w:rsidP="003D6063">
      <w:r>
        <w:separator/>
      </w:r>
    </w:p>
  </w:endnote>
  <w:endnote w:type="continuationSeparator" w:id="0">
    <w:p w14:paraId="70ECCAAA" w14:textId="77777777" w:rsidR="007841FB" w:rsidRDefault="007841FB" w:rsidP="003D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2784" w14:textId="4040A77B" w:rsidR="00772520" w:rsidRDefault="00B834FE" w:rsidP="00B834FE">
    <w:pPr>
      <w:pStyle w:val="Footer"/>
    </w:pPr>
    <w:r w:rsidRPr="00E87F9E">
      <w:rPr>
        <w:rFonts w:ascii="Times New Roman" w:hAnsi="Times New Roman" w:cs="Times New Roman"/>
        <w:bCs/>
        <w:sz w:val="20"/>
        <w:szCs w:val="20"/>
      </w:rPr>
      <w:t>v0124.0</w:t>
    </w:r>
    <w:r w:rsidRPr="00E87F9E">
      <w:rPr>
        <w:rFonts w:ascii="Times New Roman" w:hAnsi="Times New Roman" w:cs="Times New Roman"/>
        <w:bCs/>
        <w:sz w:val="20"/>
        <w:szCs w:val="20"/>
      </w:rPr>
      <w:tab/>
    </w:r>
    <w:r>
      <w:rPr>
        <w:rFonts w:ascii="Times New Roman" w:hAnsi="Times New Roman" w:cs="Times New Roman"/>
        <w:bCs/>
        <w:sz w:val="20"/>
        <w:szCs w:val="20"/>
      </w:rPr>
      <w:t>CoR Doctoral Fellowship Grant – Terms and Conditions</w:t>
    </w:r>
    <w:r>
      <w:rPr>
        <w:rFonts w:ascii="Times New Roman" w:hAnsi="Times New Roman" w:cs="Times New Roman"/>
        <w:bCs/>
        <w:sz w:val="20"/>
        <w:szCs w:val="20"/>
      </w:rPr>
      <w:tab/>
    </w:r>
    <w:r w:rsidRPr="00B834FE">
      <w:rPr>
        <w:rFonts w:ascii="Times New Roman" w:hAnsi="Times New Roman" w:cs="Times New Roman"/>
        <w:bCs/>
        <w:sz w:val="20"/>
        <w:szCs w:val="20"/>
      </w:rPr>
      <w:t xml:space="preserve">Page </w:t>
    </w:r>
    <w:r w:rsidRPr="00B834FE">
      <w:rPr>
        <w:rFonts w:ascii="Times New Roman" w:hAnsi="Times New Roman" w:cs="Times New Roman"/>
        <w:b/>
        <w:bCs/>
        <w:sz w:val="20"/>
        <w:szCs w:val="20"/>
      </w:rPr>
      <w:fldChar w:fldCharType="begin"/>
    </w:r>
    <w:r w:rsidRPr="00B834FE">
      <w:rPr>
        <w:rFonts w:ascii="Times New Roman" w:hAnsi="Times New Roman" w:cs="Times New Roman"/>
        <w:b/>
        <w:bCs/>
        <w:sz w:val="20"/>
        <w:szCs w:val="20"/>
      </w:rPr>
      <w:instrText xml:space="preserve"> PAGE  \* Arabic  \* MERGEFORMAT </w:instrText>
    </w:r>
    <w:r w:rsidRPr="00B834FE">
      <w:rPr>
        <w:rFonts w:ascii="Times New Roman" w:hAnsi="Times New Roman" w:cs="Times New Roman"/>
        <w:b/>
        <w:bCs/>
        <w:sz w:val="20"/>
        <w:szCs w:val="20"/>
      </w:rPr>
      <w:fldChar w:fldCharType="separate"/>
    </w:r>
    <w:r w:rsidRPr="00B834FE">
      <w:rPr>
        <w:rFonts w:ascii="Times New Roman" w:hAnsi="Times New Roman" w:cs="Times New Roman"/>
        <w:b/>
        <w:bCs/>
        <w:noProof/>
        <w:sz w:val="20"/>
        <w:szCs w:val="20"/>
      </w:rPr>
      <w:t>1</w:t>
    </w:r>
    <w:r w:rsidRPr="00B834FE">
      <w:rPr>
        <w:rFonts w:ascii="Times New Roman" w:hAnsi="Times New Roman" w:cs="Times New Roman"/>
        <w:b/>
        <w:bCs/>
        <w:sz w:val="20"/>
        <w:szCs w:val="20"/>
      </w:rPr>
      <w:fldChar w:fldCharType="end"/>
    </w:r>
    <w:r w:rsidRPr="00B834FE">
      <w:rPr>
        <w:rFonts w:ascii="Times New Roman" w:hAnsi="Times New Roman" w:cs="Times New Roman"/>
        <w:bCs/>
        <w:sz w:val="20"/>
        <w:szCs w:val="20"/>
      </w:rPr>
      <w:t xml:space="preserve"> of </w:t>
    </w:r>
    <w:r w:rsidRPr="00B834FE">
      <w:rPr>
        <w:rFonts w:ascii="Times New Roman" w:hAnsi="Times New Roman" w:cs="Times New Roman"/>
        <w:b/>
        <w:bCs/>
        <w:sz w:val="20"/>
        <w:szCs w:val="20"/>
      </w:rPr>
      <w:fldChar w:fldCharType="begin"/>
    </w:r>
    <w:r w:rsidRPr="00B834FE">
      <w:rPr>
        <w:rFonts w:ascii="Times New Roman" w:hAnsi="Times New Roman" w:cs="Times New Roman"/>
        <w:b/>
        <w:bCs/>
        <w:sz w:val="20"/>
        <w:szCs w:val="20"/>
      </w:rPr>
      <w:instrText xml:space="preserve"> NUMPAGES  \* Arabic  \* MERGEFORMAT </w:instrText>
    </w:r>
    <w:r w:rsidRPr="00B834FE">
      <w:rPr>
        <w:rFonts w:ascii="Times New Roman" w:hAnsi="Times New Roman" w:cs="Times New Roman"/>
        <w:b/>
        <w:bCs/>
        <w:sz w:val="20"/>
        <w:szCs w:val="20"/>
      </w:rPr>
      <w:fldChar w:fldCharType="separate"/>
    </w:r>
    <w:r w:rsidRPr="00B834FE">
      <w:rPr>
        <w:rFonts w:ascii="Times New Roman" w:hAnsi="Times New Roman" w:cs="Times New Roman"/>
        <w:b/>
        <w:bCs/>
        <w:noProof/>
        <w:sz w:val="20"/>
        <w:szCs w:val="20"/>
      </w:rPr>
      <w:t>2</w:t>
    </w:r>
    <w:r w:rsidRPr="00B834FE">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83B3" w14:textId="77777777" w:rsidR="007841FB" w:rsidRDefault="007841FB" w:rsidP="003D6063">
      <w:r>
        <w:separator/>
      </w:r>
    </w:p>
  </w:footnote>
  <w:footnote w:type="continuationSeparator" w:id="0">
    <w:p w14:paraId="0C98FA5F" w14:textId="77777777" w:rsidR="007841FB" w:rsidRDefault="007841FB" w:rsidP="003D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D279" w14:textId="0E9D486A" w:rsidR="003A23FB" w:rsidRDefault="003A23FB">
    <w:pPr>
      <w:pStyle w:val="Header"/>
    </w:pPr>
    <w:r w:rsidRPr="00970444">
      <w:rPr>
        <w:rFonts w:ascii="Arial" w:hAnsi="Arial"/>
        <w:b/>
        <w:noProof/>
        <w:sz w:val="36"/>
      </w:rPr>
      <w:drawing>
        <wp:anchor distT="0" distB="0" distL="114300" distR="114300" simplePos="0" relativeHeight="251659264" behindDoc="0" locked="0" layoutInCell="1" allowOverlap="1" wp14:anchorId="5B039AF5" wp14:editId="762673DA">
          <wp:simplePos x="0" y="0"/>
          <wp:positionH relativeFrom="column">
            <wp:posOffset>3964305</wp:posOffset>
          </wp:positionH>
          <wp:positionV relativeFrom="paragraph">
            <wp:posOffset>51740</wp:posOffset>
          </wp:positionV>
          <wp:extent cx="2360930" cy="763905"/>
          <wp:effectExtent l="0" t="0" r="0" b="0"/>
          <wp:wrapTopAndBottom/>
          <wp:docPr id="1990019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1960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093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2360FE7E" wp14:editId="19109B01">
          <wp:simplePos x="0" y="0"/>
          <wp:positionH relativeFrom="column">
            <wp:posOffset>157</wp:posOffset>
          </wp:positionH>
          <wp:positionV relativeFrom="paragraph">
            <wp:posOffset>-157938</wp:posOffset>
          </wp:positionV>
          <wp:extent cx="1866900" cy="1021166"/>
          <wp:effectExtent l="0" t="0" r="0" b="7620"/>
          <wp:wrapTopAndBottom/>
          <wp:docPr id="1" name="Picture 1" descr="A logo with 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lue and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6900" cy="102116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D1B"/>
    <w:multiLevelType w:val="hybridMultilevel"/>
    <w:tmpl w:val="95AEA6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02F53"/>
    <w:multiLevelType w:val="hybridMultilevel"/>
    <w:tmpl w:val="70D2B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952F8"/>
    <w:multiLevelType w:val="hybridMultilevel"/>
    <w:tmpl w:val="7096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066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861B9"/>
    <w:multiLevelType w:val="hybridMultilevel"/>
    <w:tmpl w:val="5F42D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00E03"/>
    <w:multiLevelType w:val="hybridMultilevel"/>
    <w:tmpl w:val="577CA0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D0ADA"/>
    <w:multiLevelType w:val="hybridMultilevel"/>
    <w:tmpl w:val="D892F01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285A3A38"/>
    <w:multiLevelType w:val="hybridMultilevel"/>
    <w:tmpl w:val="76924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D79F9"/>
    <w:multiLevelType w:val="hybridMultilevel"/>
    <w:tmpl w:val="232C9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E7C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741E6F"/>
    <w:multiLevelType w:val="hybridMultilevel"/>
    <w:tmpl w:val="F9EEA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A52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5473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50417C"/>
    <w:multiLevelType w:val="hybridMultilevel"/>
    <w:tmpl w:val="015A1C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D4AB9"/>
    <w:multiLevelType w:val="hybridMultilevel"/>
    <w:tmpl w:val="23F03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C15EBB"/>
    <w:multiLevelType w:val="hybridMultilevel"/>
    <w:tmpl w:val="C6AA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EC1D1A"/>
    <w:multiLevelType w:val="hybridMultilevel"/>
    <w:tmpl w:val="362815E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89231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336E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407DE5"/>
    <w:multiLevelType w:val="hybridMultilevel"/>
    <w:tmpl w:val="1116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FF2E64"/>
    <w:multiLevelType w:val="hybridMultilevel"/>
    <w:tmpl w:val="F468D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2251B5"/>
    <w:multiLevelType w:val="hybridMultilevel"/>
    <w:tmpl w:val="8ED27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F6502"/>
    <w:multiLevelType w:val="hybridMultilevel"/>
    <w:tmpl w:val="FE104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041257">
    <w:abstractNumId w:val="14"/>
  </w:num>
  <w:num w:numId="2" w16cid:durableId="652638965">
    <w:abstractNumId w:val="15"/>
  </w:num>
  <w:num w:numId="3" w16cid:durableId="1328241397">
    <w:abstractNumId w:val="4"/>
  </w:num>
  <w:num w:numId="4" w16cid:durableId="1291788627">
    <w:abstractNumId w:val="19"/>
  </w:num>
  <w:num w:numId="5" w16cid:durableId="1481843827">
    <w:abstractNumId w:val="10"/>
  </w:num>
  <w:num w:numId="6" w16cid:durableId="381632809">
    <w:abstractNumId w:val="1"/>
  </w:num>
  <w:num w:numId="7" w16cid:durableId="445127601">
    <w:abstractNumId w:val="22"/>
  </w:num>
  <w:num w:numId="8" w16cid:durableId="1967277999">
    <w:abstractNumId w:val="16"/>
  </w:num>
  <w:num w:numId="9" w16cid:durableId="1217206881">
    <w:abstractNumId w:val="5"/>
  </w:num>
  <w:num w:numId="10" w16cid:durableId="1148522894">
    <w:abstractNumId w:val="8"/>
  </w:num>
  <w:num w:numId="11" w16cid:durableId="458307004">
    <w:abstractNumId w:val="7"/>
  </w:num>
  <w:num w:numId="12" w16cid:durableId="1922181455">
    <w:abstractNumId w:val="20"/>
  </w:num>
  <w:num w:numId="13" w16cid:durableId="623076847">
    <w:abstractNumId w:val="13"/>
  </w:num>
  <w:num w:numId="14" w16cid:durableId="1937708112">
    <w:abstractNumId w:val="21"/>
  </w:num>
  <w:num w:numId="15" w16cid:durableId="1612006444">
    <w:abstractNumId w:val="2"/>
  </w:num>
  <w:num w:numId="16" w16cid:durableId="1836337687">
    <w:abstractNumId w:val="0"/>
  </w:num>
  <w:num w:numId="17" w16cid:durableId="1368263884">
    <w:abstractNumId w:val="6"/>
  </w:num>
  <w:num w:numId="18" w16cid:durableId="2001619704">
    <w:abstractNumId w:val="17"/>
  </w:num>
  <w:num w:numId="19" w16cid:durableId="1730883752">
    <w:abstractNumId w:val="18"/>
  </w:num>
  <w:num w:numId="20" w16cid:durableId="2077970841">
    <w:abstractNumId w:val="3"/>
  </w:num>
  <w:num w:numId="21" w16cid:durableId="808396396">
    <w:abstractNumId w:val="11"/>
  </w:num>
  <w:num w:numId="22" w16cid:durableId="15158601">
    <w:abstractNumId w:val="9"/>
  </w:num>
  <w:num w:numId="23" w16cid:durableId="742028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9E9"/>
    <w:rsid w:val="00037487"/>
    <w:rsid w:val="00080370"/>
    <w:rsid w:val="00082A53"/>
    <w:rsid w:val="000A0D79"/>
    <w:rsid w:val="000A1456"/>
    <w:rsid w:val="000A198B"/>
    <w:rsid w:val="000C7ACA"/>
    <w:rsid w:val="00147883"/>
    <w:rsid w:val="00167191"/>
    <w:rsid w:val="001751F8"/>
    <w:rsid w:val="00191F1D"/>
    <w:rsid w:val="001C4002"/>
    <w:rsid w:val="001E71C5"/>
    <w:rsid w:val="00231493"/>
    <w:rsid w:val="00260E6D"/>
    <w:rsid w:val="00271202"/>
    <w:rsid w:val="00276845"/>
    <w:rsid w:val="002A6A30"/>
    <w:rsid w:val="002C64D2"/>
    <w:rsid w:val="002D216C"/>
    <w:rsid w:val="002E1901"/>
    <w:rsid w:val="003058E6"/>
    <w:rsid w:val="003063A5"/>
    <w:rsid w:val="00313E2F"/>
    <w:rsid w:val="00331391"/>
    <w:rsid w:val="003549E9"/>
    <w:rsid w:val="00363775"/>
    <w:rsid w:val="00364684"/>
    <w:rsid w:val="003779B2"/>
    <w:rsid w:val="00377EBE"/>
    <w:rsid w:val="00383F8D"/>
    <w:rsid w:val="003A23FB"/>
    <w:rsid w:val="003A7F92"/>
    <w:rsid w:val="003D6063"/>
    <w:rsid w:val="004009E4"/>
    <w:rsid w:val="00481298"/>
    <w:rsid w:val="00486DAD"/>
    <w:rsid w:val="004B225C"/>
    <w:rsid w:val="00501DC7"/>
    <w:rsid w:val="005137C2"/>
    <w:rsid w:val="00525686"/>
    <w:rsid w:val="005609F3"/>
    <w:rsid w:val="005630B3"/>
    <w:rsid w:val="00572015"/>
    <w:rsid w:val="00575EA0"/>
    <w:rsid w:val="00593B5B"/>
    <w:rsid w:val="005D3392"/>
    <w:rsid w:val="0064403D"/>
    <w:rsid w:val="00647ECD"/>
    <w:rsid w:val="006E6619"/>
    <w:rsid w:val="006F2789"/>
    <w:rsid w:val="00720B65"/>
    <w:rsid w:val="00747BD1"/>
    <w:rsid w:val="00772520"/>
    <w:rsid w:val="0077316E"/>
    <w:rsid w:val="007841FB"/>
    <w:rsid w:val="00793D95"/>
    <w:rsid w:val="007A36A2"/>
    <w:rsid w:val="007B2351"/>
    <w:rsid w:val="007E0BD8"/>
    <w:rsid w:val="007E2D0F"/>
    <w:rsid w:val="007F18BC"/>
    <w:rsid w:val="007F3A39"/>
    <w:rsid w:val="007F53DC"/>
    <w:rsid w:val="0082085F"/>
    <w:rsid w:val="008826EE"/>
    <w:rsid w:val="00891049"/>
    <w:rsid w:val="008B1518"/>
    <w:rsid w:val="008D5389"/>
    <w:rsid w:val="008F026B"/>
    <w:rsid w:val="008F77AB"/>
    <w:rsid w:val="0090050A"/>
    <w:rsid w:val="00903DE3"/>
    <w:rsid w:val="00934B1C"/>
    <w:rsid w:val="00977549"/>
    <w:rsid w:val="0098688D"/>
    <w:rsid w:val="009B0E57"/>
    <w:rsid w:val="009C7567"/>
    <w:rsid w:val="009D04FD"/>
    <w:rsid w:val="009F6D7C"/>
    <w:rsid w:val="00A0562E"/>
    <w:rsid w:val="00A321E5"/>
    <w:rsid w:val="00A36546"/>
    <w:rsid w:val="00A82B9C"/>
    <w:rsid w:val="00A90F69"/>
    <w:rsid w:val="00AB11D8"/>
    <w:rsid w:val="00AB278B"/>
    <w:rsid w:val="00AB3911"/>
    <w:rsid w:val="00AC5607"/>
    <w:rsid w:val="00AD13F5"/>
    <w:rsid w:val="00AD5617"/>
    <w:rsid w:val="00B209FE"/>
    <w:rsid w:val="00B27BE2"/>
    <w:rsid w:val="00B834FE"/>
    <w:rsid w:val="00B97BE6"/>
    <w:rsid w:val="00BA764D"/>
    <w:rsid w:val="00BC7994"/>
    <w:rsid w:val="00BD722B"/>
    <w:rsid w:val="00BF5962"/>
    <w:rsid w:val="00C00383"/>
    <w:rsid w:val="00C07437"/>
    <w:rsid w:val="00C1149A"/>
    <w:rsid w:val="00C2559A"/>
    <w:rsid w:val="00C54BB7"/>
    <w:rsid w:val="00C900CC"/>
    <w:rsid w:val="00CA2A87"/>
    <w:rsid w:val="00CA7992"/>
    <w:rsid w:val="00CC3D04"/>
    <w:rsid w:val="00D03EEC"/>
    <w:rsid w:val="00D11022"/>
    <w:rsid w:val="00D1344C"/>
    <w:rsid w:val="00D368B5"/>
    <w:rsid w:val="00D577AC"/>
    <w:rsid w:val="00DB6C09"/>
    <w:rsid w:val="00DB7D5F"/>
    <w:rsid w:val="00DE4CD9"/>
    <w:rsid w:val="00E06454"/>
    <w:rsid w:val="00E21E28"/>
    <w:rsid w:val="00E30177"/>
    <w:rsid w:val="00E44C5C"/>
    <w:rsid w:val="00E554A2"/>
    <w:rsid w:val="00E66C02"/>
    <w:rsid w:val="00E80917"/>
    <w:rsid w:val="00EA0D9B"/>
    <w:rsid w:val="00EC256B"/>
    <w:rsid w:val="00EF486B"/>
    <w:rsid w:val="00F417D2"/>
    <w:rsid w:val="00F71052"/>
    <w:rsid w:val="00FA5DC4"/>
    <w:rsid w:val="00FA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A2E7"/>
  <w15:docId w15:val="{8CB02D65-D150-4C10-BDCD-3F5489AC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177"/>
    <w:rPr>
      <w:rFonts w:ascii="Tahoma" w:hAnsi="Tahoma" w:cs="Tahoma"/>
      <w:sz w:val="16"/>
      <w:szCs w:val="16"/>
    </w:rPr>
  </w:style>
  <w:style w:type="character" w:customStyle="1" w:styleId="BalloonTextChar">
    <w:name w:val="Balloon Text Char"/>
    <w:basedOn w:val="DefaultParagraphFont"/>
    <w:link w:val="BalloonText"/>
    <w:uiPriority w:val="99"/>
    <w:semiHidden/>
    <w:rsid w:val="00E30177"/>
    <w:rPr>
      <w:rFonts w:ascii="Tahoma" w:hAnsi="Tahoma" w:cs="Tahoma"/>
      <w:sz w:val="16"/>
      <w:szCs w:val="16"/>
    </w:rPr>
  </w:style>
  <w:style w:type="paragraph" w:styleId="ListParagraph">
    <w:name w:val="List Paragraph"/>
    <w:basedOn w:val="Normal"/>
    <w:uiPriority w:val="34"/>
    <w:qFormat/>
    <w:rsid w:val="005137C2"/>
    <w:pPr>
      <w:ind w:left="720"/>
      <w:contextualSpacing/>
    </w:pPr>
  </w:style>
  <w:style w:type="paragraph" w:styleId="Header">
    <w:name w:val="header"/>
    <w:basedOn w:val="Normal"/>
    <w:link w:val="HeaderChar"/>
    <w:uiPriority w:val="99"/>
    <w:unhideWhenUsed/>
    <w:rsid w:val="003D6063"/>
    <w:pPr>
      <w:tabs>
        <w:tab w:val="center" w:pos="4513"/>
        <w:tab w:val="right" w:pos="9026"/>
      </w:tabs>
    </w:pPr>
  </w:style>
  <w:style w:type="character" w:customStyle="1" w:styleId="HeaderChar">
    <w:name w:val="Header Char"/>
    <w:basedOn w:val="DefaultParagraphFont"/>
    <w:link w:val="Header"/>
    <w:uiPriority w:val="99"/>
    <w:rsid w:val="003D6063"/>
  </w:style>
  <w:style w:type="paragraph" w:styleId="Footer">
    <w:name w:val="footer"/>
    <w:basedOn w:val="Normal"/>
    <w:link w:val="FooterChar"/>
    <w:uiPriority w:val="99"/>
    <w:unhideWhenUsed/>
    <w:rsid w:val="003D6063"/>
    <w:pPr>
      <w:tabs>
        <w:tab w:val="center" w:pos="4513"/>
        <w:tab w:val="right" w:pos="9026"/>
      </w:tabs>
    </w:pPr>
  </w:style>
  <w:style w:type="character" w:customStyle="1" w:styleId="FooterChar">
    <w:name w:val="Footer Char"/>
    <w:basedOn w:val="DefaultParagraphFont"/>
    <w:link w:val="Footer"/>
    <w:uiPriority w:val="99"/>
    <w:rsid w:val="003D6063"/>
  </w:style>
  <w:style w:type="character" w:styleId="CommentReference">
    <w:name w:val="annotation reference"/>
    <w:basedOn w:val="DefaultParagraphFont"/>
    <w:uiPriority w:val="99"/>
    <w:semiHidden/>
    <w:unhideWhenUsed/>
    <w:rsid w:val="00147883"/>
    <w:rPr>
      <w:sz w:val="16"/>
      <w:szCs w:val="16"/>
    </w:rPr>
  </w:style>
  <w:style w:type="paragraph" w:styleId="CommentText">
    <w:name w:val="annotation text"/>
    <w:basedOn w:val="Normal"/>
    <w:link w:val="CommentTextChar"/>
    <w:uiPriority w:val="99"/>
    <w:semiHidden/>
    <w:unhideWhenUsed/>
    <w:rsid w:val="00147883"/>
    <w:rPr>
      <w:sz w:val="20"/>
      <w:szCs w:val="20"/>
    </w:rPr>
  </w:style>
  <w:style w:type="character" w:customStyle="1" w:styleId="CommentTextChar">
    <w:name w:val="Comment Text Char"/>
    <w:basedOn w:val="DefaultParagraphFont"/>
    <w:link w:val="CommentText"/>
    <w:uiPriority w:val="99"/>
    <w:semiHidden/>
    <w:rsid w:val="00147883"/>
    <w:rPr>
      <w:sz w:val="20"/>
      <w:szCs w:val="20"/>
    </w:rPr>
  </w:style>
  <w:style w:type="paragraph" w:styleId="CommentSubject">
    <w:name w:val="annotation subject"/>
    <w:basedOn w:val="CommentText"/>
    <w:next w:val="CommentText"/>
    <w:link w:val="CommentSubjectChar"/>
    <w:uiPriority w:val="99"/>
    <w:semiHidden/>
    <w:unhideWhenUsed/>
    <w:rsid w:val="00147883"/>
    <w:rPr>
      <w:b/>
      <w:bCs/>
    </w:rPr>
  </w:style>
  <w:style w:type="character" w:customStyle="1" w:styleId="CommentSubjectChar">
    <w:name w:val="Comment Subject Char"/>
    <w:basedOn w:val="CommentTextChar"/>
    <w:link w:val="CommentSubject"/>
    <w:uiPriority w:val="99"/>
    <w:semiHidden/>
    <w:rsid w:val="00147883"/>
    <w:rPr>
      <w:b/>
      <w:bCs/>
      <w:sz w:val="20"/>
      <w:szCs w:val="20"/>
    </w:rPr>
  </w:style>
  <w:style w:type="character" w:styleId="Hyperlink">
    <w:name w:val="Hyperlink"/>
    <w:basedOn w:val="DefaultParagraphFont"/>
    <w:uiPriority w:val="99"/>
    <w:unhideWhenUsed/>
    <w:rsid w:val="00CC3D04"/>
    <w:rPr>
      <w:color w:val="0000FF" w:themeColor="hyperlink"/>
      <w:u w:val="single"/>
    </w:rPr>
  </w:style>
  <w:style w:type="character" w:styleId="FollowedHyperlink">
    <w:name w:val="FollowedHyperlink"/>
    <w:basedOn w:val="DefaultParagraphFont"/>
    <w:uiPriority w:val="99"/>
    <w:semiHidden/>
    <w:unhideWhenUsed/>
    <w:rsid w:val="009D04FD"/>
    <w:rPr>
      <w:color w:val="800080" w:themeColor="followedHyperlink"/>
      <w:u w:val="single"/>
    </w:rPr>
  </w:style>
  <w:style w:type="character" w:styleId="PlaceholderText">
    <w:name w:val="Placeholder Text"/>
    <w:basedOn w:val="DefaultParagraphFont"/>
    <w:uiPriority w:val="99"/>
    <w:semiHidden/>
    <w:rsid w:val="00AB11D8"/>
    <w:rPr>
      <w:color w:val="666666"/>
    </w:rPr>
  </w:style>
  <w:style w:type="character" w:styleId="UnresolvedMention">
    <w:name w:val="Unresolved Mention"/>
    <w:basedOn w:val="DefaultParagraphFont"/>
    <w:uiPriority w:val="99"/>
    <w:semiHidden/>
    <w:unhideWhenUsed/>
    <w:rsid w:val="00BD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r.org/privacy-statemen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de@so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193A76C-1958-4451-B136-DD1EE465661C}"/>
      </w:docPartPr>
      <w:docPartBody>
        <w:p w:rsidR="00123413" w:rsidRDefault="00123413">
          <w:r w:rsidRPr="00FF10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13"/>
    <w:rsid w:val="00123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4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DE9F63D-23B7-405A-A411-B22322BA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Louise Harris</dc:creator>
  <cp:lastModifiedBy>Clare Leeson</cp:lastModifiedBy>
  <cp:revision>37</cp:revision>
  <cp:lastPrinted>2020-07-29T11:20:00Z</cp:lastPrinted>
  <dcterms:created xsi:type="dcterms:W3CDTF">2024-01-05T11:43:00Z</dcterms:created>
  <dcterms:modified xsi:type="dcterms:W3CDTF">2024-01-10T16:44:00Z</dcterms:modified>
</cp:coreProperties>
</file>